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C48" w:rsidRPr="00F16EE7" w:rsidRDefault="00AE3C48" w:rsidP="00AE3C48">
      <w:pPr>
        <w:pStyle w:val="1"/>
        <w:ind w:left="240"/>
        <w:rPr>
          <w:rFonts w:ascii="標楷體" w:hAnsi="標楷體"/>
          <w:b/>
        </w:rPr>
      </w:pPr>
      <w:bookmarkStart w:id="0" w:name="_Toc67046037"/>
      <w:r w:rsidRPr="00F16EE7">
        <w:t>【</w:t>
      </w:r>
      <w:r w:rsidRPr="00F16EE7">
        <w:rPr>
          <w:rFonts w:hint="eastAsia"/>
        </w:rPr>
        <w:t>計畫四</w:t>
      </w:r>
      <w:r w:rsidRPr="00F16EE7">
        <w:t>】</w:t>
      </w:r>
      <w:r w:rsidRPr="00F16EE7">
        <w:rPr>
          <w:rFonts w:hint="eastAsia"/>
        </w:rPr>
        <w:t>國小素養導向教學研究學習社群實施計畫</w:t>
      </w:r>
      <w:bookmarkEnd w:id="0"/>
    </w:p>
    <w:p w:rsidR="00AE3C48" w:rsidRPr="00C76703" w:rsidRDefault="00AE3C48" w:rsidP="00F25CBA">
      <w:pPr>
        <w:adjustRightInd w:val="0"/>
        <w:snapToGrid w:val="0"/>
        <w:ind w:leftChars="-150" w:left="-360" w:rightChars="-150" w:right="-360"/>
        <w:jc w:val="center"/>
        <w:rPr>
          <w:rFonts w:ascii="Times" w:eastAsia="標楷體" w:hAnsi="Times"/>
          <w:b/>
          <w:sz w:val="28"/>
        </w:rPr>
      </w:pPr>
      <w:r w:rsidRPr="00C76703">
        <w:rPr>
          <w:rFonts w:ascii="標楷體" w:eastAsia="標楷體" w:hAnsi="標楷體" w:hint="eastAsia"/>
          <w:b/>
          <w:sz w:val="28"/>
        </w:rPr>
        <w:t>桃園</w:t>
      </w:r>
      <w:r w:rsidRPr="00C76703">
        <w:rPr>
          <w:rFonts w:ascii="Times" w:eastAsia="標楷體" w:hAnsi="Times"/>
          <w:b/>
          <w:sz w:val="28"/>
        </w:rPr>
        <w:t>市</w:t>
      </w:r>
      <w:r w:rsidRPr="00C76703">
        <w:rPr>
          <w:rFonts w:ascii="Times" w:eastAsia="標楷體" w:hAnsi="Times"/>
          <w:b/>
          <w:sz w:val="28"/>
        </w:rPr>
        <w:t>110</w:t>
      </w:r>
      <w:r w:rsidRPr="00C76703">
        <w:rPr>
          <w:rFonts w:ascii="Times" w:eastAsia="標楷體" w:hAnsi="Times"/>
          <w:b/>
          <w:sz w:val="28"/>
        </w:rPr>
        <w:t>學年度精進國民中小學教師教學專業與課程品質整體推動計畫</w:t>
      </w:r>
    </w:p>
    <w:p w:rsidR="00AE3C48" w:rsidRPr="00C76703" w:rsidRDefault="00AE3C48" w:rsidP="00AE3C48">
      <w:pPr>
        <w:adjustRightInd w:val="0"/>
        <w:snapToGrid w:val="0"/>
        <w:jc w:val="center"/>
        <w:rPr>
          <w:rFonts w:ascii="Times" w:eastAsia="標楷體" w:hAnsi="Times"/>
          <w:b/>
          <w:sz w:val="28"/>
        </w:rPr>
      </w:pPr>
      <w:r w:rsidRPr="00C76703">
        <w:rPr>
          <w:rFonts w:ascii="Times" w:eastAsia="標楷體" w:hAnsi="Times"/>
          <w:b/>
          <w:sz w:val="32"/>
        </w:rPr>
        <w:t>國民教育輔導團</w:t>
      </w:r>
      <w:r>
        <w:rPr>
          <w:rFonts w:ascii="標楷體" w:eastAsia="標楷體" w:hAnsi="標楷體" w:hint="eastAsia"/>
          <w:b/>
          <w:sz w:val="32"/>
          <w:lang w:eastAsia="zh-HK"/>
        </w:rPr>
        <w:t>語文學習</w:t>
      </w:r>
      <w:r>
        <w:rPr>
          <w:rFonts w:ascii="Times" w:eastAsia="標楷體" w:hAnsi="Times"/>
          <w:b/>
          <w:sz w:val="32"/>
        </w:rPr>
        <w:t>領域</w:t>
      </w:r>
      <w:r>
        <w:rPr>
          <w:rFonts w:ascii="Times" w:eastAsia="標楷體" w:hAnsi="Times" w:hint="eastAsia"/>
          <w:b/>
          <w:sz w:val="32"/>
          <w:lang w:eastAsia="zh-HK"/>
        </w:rPr>
        <w:t>國小本土語文</w:t>
      </w:r>
      <w:r w:rsidRPr="00C76703">
        <w:rPr>
          <w:rFonts w:ascii="Times" w:eastAsia="標楷體" w:hAnsi="Times"/>
          <w:b/>
          <w:sz w:val="32"/>
        </w:rPr>
        <w:t>輔導小組</w:t>
      </w:r>
    </w:p>
    <w:p w:rsidR="00AE3C48" w:rsidRPr="00CB155B" w:rsidRDefault="00AE3C48" w:rsidP="00AE3C48">
      <w:pPr>
        <w:adjustRightInd w:val="0"/>
        <w:snapToGrid w:val="0"/>
        <w:jc w:val="center"/>
        <w:rPr>
          <w:rFonts w:ascii="Times" w:eastAsia="標楷體" w:hAnsi="Times"/>
          <w:sz w:val="28"/>
        </w:rPr>
      </w:pPr>
      <w:r>
        <w:rPr>
          <w:rFonts w:ascii="標楷體" w:eastAsia="標楷體" w:hAnsi="標楷體" w:hint="eastAsia"/>
          <w:sz w:val="28"/>
          <w:lang w:eastAsia="zh-HK"/>
        </w:rPr>
        <w:t>國小本土語文素養導向</w:t>
      </w:r>
      <w:r>
        <w:rPr>
          <w:rFonts w:ascii="標楷體" w:eastAsia="標楷體" w:hAnsi="標楷體" w:hint="eastAsia"/>
          <w:sz w:val="28"/>
        </w:rPr>
        <w:t>教</w:t>
      </w:r>
      <w:r>
        <w:rPr>
          <w:rFonts w:ascii="標楷體" w:eastAsia="標楷體" w:hAnsi="標楷體" w:hint="eastAsia"/>
          <w:sz w:val="28"/>
          <w:lang w:eastAsia="zh-HK"/>
        </w:rPr>
        <w:t>學研究學習社群</w:t>
      </w:r>
      <w:r w:rsidRPr="00CB155B">
        <w:rPr>
          <w:rFonts w:ascii="Times" w:eastAsia="標楷體" w:hAnsi="Times"/>
          <w:sz w:val="28"/>
        </w:rPr>
        <w:t>實施計畫</w:t>
      </w:r>
    </w:p>
    <w:p w:rsidR="00AE3C48" w:rsidRPr="00F0145F" w:rsidRDefault="00AE3C48" w:rsidP="00AE3C48">
      <w:pPr>
        <w:pStyle w:val="a3"/>
        <w:numPr>
          <w:ilvl w:val="0"/>
          <w:numId w:val="3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F0145F">
        <w:rPr>
          <w:rFonts w:ascii="Times" w:eastAsia="標楷體" w:hAnsi="Times"/>
        </w:rPr>
        <w:t>依據</w:t>
      </w:r>
    </w:p>
    <w:p w:rsidR="00AE3C48" w:rsidRPr="00F0145F" w:rsidRDefault="00AE3C48" w:rsidP="00AE3C48">
      <w:pPr>
        <w:pStyle w:val="a3"/>
        <w:numPr>
          <w:ilvl w:val="1"/>
          <w:numId w:val="3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F0145F">
        <w:rPr>
          <w:rFonts w:ascii="Times" w:eastAsia="標楷體" w:hAnsi="Times"/>
        </w:rPr>
        <w:t>教育部補助直轄市縣（市）政府精進國民中學及國民小學教師教學專業與課程品質作業要點。</w:t>
      </w:r>
    </w:p>
    <w:p w:rsidR="00AE3C48" w:rsidRPr="00F0145F" w:rsidRDefault="00AE3C48" w:rsidP="00AE3C48">
      <w:pPr>
        <w:pStyle w:val="a3"/>
        <w:numPr>
          <w:ilvl w:val="1"/>
          <w:numId w:val="3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F0145F">
        <w:rPr>
          <w:rFonts w:ascii="Times" w:eastAsia="標楷體" w:hAnsi="Times" w:hint="eastAsia"/>
        </w:rPr>
        <w:t>桃園市</w:t>
      </w:r>
      <w:r w:rsidRPr="00F0145F">
        <w:rPr>
          <w:rFonts w:ascii="Times" w:eastAsia="標楷體" w:hAnsi="Times"/>
        </w:rPr>
        <w:t>110</w:t>
      </w:r>
      <w:r w:rsidRPr="00F0145F">
        <w:rPr>
          <w:rFonts w:ascii="Times" w:eastAsia="標楷體" w:hAnsi="Times"/>
        </w:rPr>
        <w:t>學年度精進國民中小學教師教學專業與課程品質整體推動計畫。</w:t>
      </w:r>
    </w:p>
    <w:p w:rsidR="00AE3C48" w:rsidRPr="00F0145F" w:rsidRDefault="00AE3C48" w:rsidP="00AE3C48">
      <w:pPr>
        <w:pStyle w:val="a3"/>
        <w:numPr>
          <w:ilvl w:val="1"/>
          <w:numId w:val="3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F0145F">
        <w:rPr>
          <w:rFonts w:ascii="Times" w:eastAsia="標楷體" w:hAnsi="Times" w:hint="eastAsia"/>
        </w:rPr>
        <w:t>桃園市</w:t>
      </w:r>
      <w:r w:rsidRPr="00F0145F">
        <w:rPr>
          <w:rFonts w:ascii="Times" w:eastAsia="標楷體" w:hAnsi="Times"/>
        </w:rPr>
        <w:t>110</w:t>
      </w:r>
      <w:r w:rsidRPr="00F0145F">
        <w:rPr>
          <w:rFonts w:ascii="Times" w:eastAsia="標楷體" w:hAnsi="Times"/>
        </w:rPr>
        <w:t>學年度國民教育輔導團整體團務計畫。</w:t>
      </w:r>
    </w:p>
    <w:p w:rsidR="00AE3C48" w:rsidRPr="00F0145F" w:rsidRDefault="00AE3C48" w:rsidP="00AE3C48">
      <w:pPr>
        <w:pStyle w:val="a3"/>
        <w:numPr>
          <w:ilvl w:val="0"/>
          <w:numId w:val="3"/>
        </w:numPr>
        <w:autoSpaceDE w:val="0"/>
        <w:autoSpaceDN w:val="0"/>
        <w:adjustRightInd w:val="0"/>
        <w:spacing w:beforeLines="50" w:before="180"/>
        <w:ind w:leftChars="0"/>
        <w:rPr>
          <w:rFonts w:ascii="Times" w:eastAsia="標楷體" w:hAnsi="Times"/>
        </w:rPr>
      </w:pPr>
      <w:r w:rsidRPr="00F0145F">
        <w:rPr>
          <w:rFonts w:ascii="Times" w:eastAsia="標楷體" w:hAnsi="Times"/>
        </w:rPr>
        <w:t>現況分析與需求評估</w:t>
      </w:r>
    </w:p>
    <w:p w:rsidR="00AE3C48" w:rsidRPr="00F0145F" w:rsidRDefault="00AE3C48" w:rsidP="00AE3C48">
      <w:pPr>
        <w:pStyle w:val="a3"/>
        <w:numPr>
          <w:ilvl w:val="1"/>
          <w:numId w:val="3"/>
        </w:numPr>
        <w:adjustRightInd w:val="0"/>
        <w:ind w:leftChars="0"/>
        <w:rPr>
          <w:rFonts w:ascii="標楷體" w:eastAsia="標楷體" w:hAnsi="標楷體"/>
        </w:rPr>
      </w:pPr>
      <w:r w:rsidRPr="00F0145F">
        <w:rPr>
          <w:rFonts w:ascii="標楷體" w:eastAsia="標楷體" w:hAnsi="標楷體" w:hint="eastAsia"/>
        </w:rPr>
        <w:t>十二年國教課綱已逐年實施，本組於108</w:t>
      </w:r>
      <w:r w:rsidRPr="00F0145F">
        <w:rPr>
          <w:rFonts w:ascii="標楷體" w:eastAsia="標楷體" w:hAnsi="標楷體" w:hint="eastAsia"/>
          <w:lang w:eastAsia="zh-HK"/>
        </w:rPr>
        <w:t>至</w:t>
      </w:r>
      <w:r w:rsidRPr="00F0145F">
        <w:rPr>
          <w:rFonts w:ascii="標楷體" w:eastAsia="標楷體" w:hAnsi="標楷體" w:hint="eastAsia"/>
        </w:rPr>
        <w:t>109年已辦理</w:t>
      </w:r>
      <w:r w:rsidRPr="00F0145F">
        <w:rPr>
          <w:rFonts w:ascii="標楷體" w:eastAsia="標楷體" w:hAnsi="標楷體" w:hint="eastAsia"/>
          <w:lang w:eastAsia="zh-HK"/>
        </w:rPr>
        <w:t>十幾</w:t>
      </w:r>
      <w:r w:rsidRPr="00F0145F">
        <w:rPr>
          <w:rFonts w:ascii="標楷體" w:eastAsia="標楷體" w:hAnsi="標楷體" w:hint="eastAsia"/>
        </w:rPr>
        <w:t>場教學示例教案分享研習，並已組織</w:t>
      </w:r>
      <w:r w:rsidRPr="00F0145F">
        <w:rPr>
          <w:rFonts w:ascii="標楷體" w:eastAsia="標楷體" w:hAnsi="標楷體" w:hint="eastAsia"/>
          <w:lang w:eastAsia="zh-HK"/>
        </w:rPr>
        <w:t>桃園市本土語文</w:t>
      </w:r>
      <w:r w:rsidRPr="00F0145F">
        <w:rPr>
          <w:rFonts w:ascii="標楷體" w:eastAsia="標楷體" w:hAnsi="標楷體" w:hint="eastAsia"/>
        </w:rPr>
        <w:t>line社群，期望結合網路延續其效益，發展其功能，讓輔導團員及現場教師對於領域課程綱要之瞭進行加強宣導與增能。在輔導團組織下形成學習社群，專題研討共備設計教案進行公開授課，並後製教學影片作為示例，上傳輔導團網站進行示例分享。</w:t>
      </w:r>
    </w:p>
    <w:p w:rsidR="00AE3C48" w:rsidRPr="00F0145F" w:rsidRDefault="00AE3C48" w:rsidP="00AE3C48">
      <w:pPr>
        <w:pStyle w:val="a3"/>
        <w:numPr>
          <w:ilvl w:val="0"/>
          <w:numId w:val="3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F0145F">
        <w:rPr>
          <w:rFonts w:ascii="Times" w:eastAsia="標楷體" w:hAnsi="Times"/>
        </w:rPr>
        <w:t>目的</w:t>
      </w:r>
    </w:p>
    <w:p w:rsidR="00AE3C48" w:rsidRPr="00F0145F" w:rsidRDefault="00AE3C48" w:rsidP="00AE3C48">
      <w:pPr>
        <w:pStyle w:val="a3"/>
        <w:numPr>
          <w:ilvl w:val="1"/>
          <w:numId w:val="3"/>
        </w:numPr>
        <w:ind w:leftChars="0"/>
        <w:rPr>
          <w:rFonts w:ascii="標楷體" w:eastAsia="標楷體" w:hAnsi="標楷體" w:cs="新細明體"/>
        </w:rPr>
      </w:pPr>
      <w:r w:rsidRPr="00F0145F">
        <w:rPr>
          <w:rFonts w:ascii="標楷體" w:eastAsia="標楷體" w:hAnsi="標楷體" w:cs="新細明體" w:hint="eastAsia"/>
        </w:rPr>
        <w:t>敦聘中央團輔導員進行指導，以學習社群共學、共備精神，以及議題融入的模式，研發出實用的教學活動設計。</w:t>
      </w:r>
    </w:p>
    <w:p w:rsidR="00AE3C48" w:rsidRPr="00F0145F" w:rsidRDefault="00AE3C48" w:rsidP="00AE3C48">
      <w:pPr>
        <w:pStyle w:val="a3"/>
        <w:numPr>
          <w:ilvl w:val="1"/>
          <w:numId w:val="3"/>
        </w:numPr>
        <w:adjustRightInd w:val="0"/>
        <w:ind w:leftChars="257" w:left="1097"/>
        <w:rPr>
          <w:rFonts w:ascii="Times" w:eastAsia="標楷體" w:hAnsi="Times"/>
        </w:rPr>
      </w:pPr>
      <w:r w:rsidRPr="00F0145F">
        <w:rPr>
          <w:rFonts w:ascii="標楷體" w:eastAsia="標楷體" w:hAnsi="標楷體" w:cs="新細明體" w:hint="eastAsia"/>
        </w:rPr>
        <w:t>以核心素養為導向的課程進行教學設計，透過上傳輔導團網站進行分享，以提升桃園市本土語文授課教師課程設計能力，進而增進學生終身學習的能力。</w:t>
      </w:r>
    </w:p>
    <w:p w:rsidR="00AE3C48" w:rsidRPr="00F0145F" w:rsidRDefault="00AE3C48" w:rsidP="00AE3C48">
      <w:pPr>
        <w:pStyle w:val="a3"/>
        <w:numPr>
          <w:ilvl w:val="0"/>
          <w:numId w:val="3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F0145F">
        <w:rPr>
          <w:rFonts w:ascii="Times" w:eastAsia="標楷體" w:hAnsi="Times"/>
        </w:rPr>
        <w:t>辦理單位</w:t>
      </w:r>
      <w:r w:rsidRPr="00F0145F">
        <w:rPr>
          <w:rFonts w:ascii="Times" w:eastAsia="標楷體" w:hAnsi="Times" w:hint="eastAsia"/>
        </w:rPr>
        <w:t xml:space="preserve">  </w:t>
      </w:r>
    </w:p>
    <w:p w:rsidR="00AE3C48" w:rsidRPr="00F0145F" w:rsidRDefault="00AE3C48" w:rsidP="00AE3C48">
      <w:pPr>
        <w:pStyle w:val="a3"/>
        <w:numPr>
          <w:ilvl w:val="1"/>
          <w:numId w:val="3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F0145F">
        <w:rPr>
          <w:rFonts w:ascii="Times" w:eastAsia="標楷體" w:hAnsi="Times"/>
        </w:rPr>
        <w:t>指導單位：教育部國民及學前教育署</w:t>
      </w:r>
    </w:p>
    <w:p w:rsidR="00AE3C48" w:rsidRPr="00F0145F" w:rsidRDefault="00AE3C48" w:rsidP="00AE3C48">
      <w:pPr>
        <w:pStyle w:val="a3"/>
        <w:numPr>
          <w:ilvl w:val="1"/>
          <w:numId w:val="3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F0145F">
        <w:rPr>
          <w:rFonts w:ascii="Times" w:eastAsia="標楷體" w:hAnsi="Times"/>
        </w:rPr>
        <w:t>主辦單位：</w:t>
      </w:r>
      <w:r w:rsidRPr="00F0145F">
        <w:rPr>
          <w:rFonts w:ascii="Times" w:eastAsia="標楷體" w:hAnsi="Times" w:hint="eastAsia"/>
        </w:rPr>
        <w:t>桃園</w:t>
      </w:r>
      <w:r w:rsidRPr="00F0145F">
        <w:rPr>
          <w:rFonts w:ascii="Times" w:eastAsia="標楷體" w:hAnsi="Times"/>
        </w:rPr>
        <w:t>市政府教育局</w:t>
      </w:r>
    </w:p>
    <w:p w:rsidR="00AE3C48" w:rsidRPr="00F0145F" w:rsidRDefault="00AE3C48" w:rsidP="00AE3C48">
      <w:pPr>
        <w:pStyle w:val="a3"/>
        <w:numPr>
          <w:ilvl w:val="1"/>
          <w:numId w:val="3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F0145F">
        <w:rPr>
          <w:rFonts w:ascii="Times" w:eastAsia="標楷體" w:hAnsi="Times"/>
        </w:rPr>
        <w:t>承辦單位：</w:t>
      </w:r>
      <w:r w:rsidRPr="00F0145F">
        <w:rPr>
          <w:rFonts w:ascii="Times" w:eastAsia="標楷體" w:hAnsi="Times" w:hint="eastAsia"/>
          <w:lang w:eastAsia="zh-HK"/>
        </w:rPr>
        <w:t>桃園市桃園區大有國民小學</w:t>
      </w:r>
    </w:p>
    <w:p w:rsidR="00AE3C48" w:rsidRPr="00F0145F" w:rsidRDefault="00AE3C48" w:rsidP="00AE3C48">
      <w:pPr>
        <w:pStyle w:val="a3"/>
        <w:numPr>
          <w:ilvl w:val="1"/>
          <w:numId w:val="3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F0145F">
        <w:rPr>
          <w:rFonts w:ascii="Times" w:eastAsia="標楷體" w:hAnsi="Times"/>
        </w:rPr>
        <w:t>協辦單位</w:t>
      </w:r>
      <w:r w:rsidRPr="00F0145F">
        <w:rPr>
          <w:rFonts w:ascii="Times" w:eastAsia="標楷體" w:hAnsi="Times" w:hint="eastAsia"/>
          <w:lang w:eastAsia="zh-HK"/>
        </w:rPr>
        <w:t>：</w:t>
      </w:r>
      <w:r w:rsidRPr="00F0145F">
        <w:rPr>
          <w:rFonts w:ascii="標楷體" w:eastAsia="標楷體" w:hAnsi="標楷體" w:cs="新細明體" w:hint="eastAsia"/>
        </w:rPr>
        <w:t>桃園市大有區大有國民小學、楊梅區上田國民小學、桃園市復興區三光國民小學</w:t>
      </w:r>
    </w:p>
    <w:p w:rsidR="00AE3C48" w:rsidRPr="00F0145F" w:rsidRDefault="00AE3C48" w:rsidP="00AE3C48">
      <w:pPr>
        <w:pStyle w:val="a3"/>
        <w:numPr>
          <w:ilvl w:val="0"/>
          <w:numId w:val="3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F0145F">
        <w:rPr>
          <w:rFonts w:ascii="Times" w:eastAsia="標楷體" w:hAnsi="Times"/>
        </w:rPr>
        <w:t>辦理日期</w:t>
      </w:r>
      <w:r w:rsidRPr="00F0145F">
        <w:rPr>
          <w:rFonts w:ascii="Times" w:eastAsia="標楷體" w:hAnsi="Times" w:hint="eastAsia"/>
        </w:rPr>
        <w:t>、</w:t>
      </w:r>
      <w:r w:rsidRPr="00F0145F">
        <w:rPr>
          <w:rFonts w:ascii="Times" w:eastAsia="標楷體" w:hAnsi="Times"/>
        </w:rPr>
        <w:t>時間（包含研習時數）及地點</w:t>
      </w:r>
      <w:r w:rsidRPr="00F0145F">
        <w:rPr>
          <w:rFonts w:ascii="Times" w:eastAsia="標楷體" w:hAnsi="Times" w:hint="eastAsia"/>
        </w:rPr>
        <w:t xml:space="preserve">  </w:t>
      </w:r>
    </w:p>
    <w:p w:rsidR="00AE3C48" w:rsidRPr="00F0145F" w:rsidRDefault="00AE3C48" w:rsidP="00AE3C48">
      <w:pPr>
        <w:pStyle w:val="a3"/>
        <w:numPr>
          <w:ilvl w:val="1"/>
          <w:numId w:val="3"/>
        </w:numPr>
        <w:ind w:leftChars="0"/>
        <w:rPr>
          <w:rFonts w:ascii="標楷體" w:eastAsia="標楷體" w:hAnsi="標楷體" w:cs="新細明體"/>
        </w:rPr>
      </w:pPr>
      <w:r w:rsidRPr="00F0145F">
        <w:rPr>
          <w:rFonts w:ascii="標楷體" w:eastAsia="標楷體" w:hAnsi="標楷體" w:cs="Gungsuh" w:hint="eastAsia"/>
        </w:rPr>
        <w:t>日期:</w:t>
      </w:r>
      <w:r w:rsidRPr="00F0145F">
        <w:rPr>
          <w:rFonts w:ascii="標楷體" w:eastAsia="標楷體" w:hAnsi="標楷體" w:cs="新細明體" w:hint="eastAsia"/>
        </w:rPr>
        <w:t>中華民國</w:t>
      </w:r>
      <w:r w:rsidRPr="00F0145F">
        <w:rPr>
          <w:rFonts w:ascii="標楷體" w:eastAsia="標楷體" w:hAnsi="標楷體" w:cs="Gungsuh"/>
        </w:rPr>
        <w:t>1</w:t>
      </w:r>
      <w:r w:rsidRPr="00F0145F">
        <w:rPr>
          <w:rFonts w:ascii="標楷體" w:eastAsia="標楷體" w:hAnsi="標楷體" w:cs="Gungsuh" w:hint="eastAsia"/>
        </w:rPr>
        <w:t>10</w:t>
      </w:r>
      <w:r w:rsidRPr="00F0145F">
        <w:rPr>
          <w:rFonts w:ascii="標楷體" w:eastAsia="標楷體" w:hAnsi="標楷體" w:cs="新細明體" w:hint="eastAsia"/>
        </w:rPr>
        <w:t>年</w:t>
      </w:r>
      <w:r w:rsidRPr="00F0145F">
        <w:rPr>
          <w:rFonts w:ascii="標楷體" w:eastAsia="標楷體" w:hAnsi="標楷體" w:cs="Gungsuh"/>
        </w:rPr>
        <w:t>09</w:t>
      </w:r>
      <w:r w:rsidRPr="00F0145F">
        <w:rPr>
          <w:rFonts w:ascii="標楷體" w:eastAsia="標楷體" w:hAnsi="標楷體" w:cs="新細明體" w:hint="eastAsia"/>
        </w:rPr>
        <w:t>月至</w:t>
      </w:r>
      <w:r w:rsidRPr="00F0145F">
        <w:rPr>
          <w:rFonts w:ascii="標楷體" w:eastAsia="標楷體" w:hAnsi="標楷體" w:cs="Gungsuh"/>
        </w:rPr>
        <w:t>1</w:t>
      </w:r>
      <w:r w:rsidRPr="00F0145F">
        <w:rPr>
          <w:rFonts w:ascii="標楷體" w:eastAsia="標楷體" w:hAnsi="標楷體" w:cs="Gungsuh" w:hint="eastAsia"/>
        </w:rPr>
        <w:t>11</w:t>
      </w:r>
      <w:r w:rsidRPr="00F0145F">
        <w:rPr>
          <w:rFonts w:ascii="標楷體" w:eastAsia="標楷體" w:hAnsi="標楷體" w:cs="新細明體" w:hint="eastAsia"/>
        </w:rPr>
        <w:t>年</w:t>
      </w:r>
      <w:r w:rsidRPr="00F0145F">
        <w:rPr>
          <w:rFonts w:ascii="標楷體" w:eastAsia="標楷體" w:hAnsi="標楷體" w:cs="Gungsuh"/>
        </w:rPr>
        <w:t>06</w:t>
      </w:r>
      <w:r w:rsidRPr="00F0145F">
        <w:rPr>
          <w:rFonts w:ascii="標楷體" w:eastAsia="標楷體" w:hAnsi="標楷體" w:cs="新細明體" w:hint="eastAsia"/>
        </w:rPr>
        <w:t>月</w:t>
      </w:r>
    </w:p>
    <w:p w:rsidR="00AE3C48" w:rsidRPr="00F0145F" w:rsidRDefault="00AE3C48" w:rsidP="00AE3C48">
      <w:pPr>
        <w:pStyle w:val="a3"/>
        <w:numPr>
          <w:ilvl w:val="1"/>
          <w:numId w:val="3"/>
        </w:numPr>
        <w:ind w:leftChars="0"/>
        <w:rPr>
          <w:rFonts w:ascii="標楷體" w:eastAsia="標楷體" w:hAnsi="標楷體" w:cs="新細明體"/>
        </w:rPr>
      </w:pPr>
      <w:r w:rsidRPr="00F0145F">
        <w:rPr>
          <w:rFonts w:ascii="標楷體" w:eastAsia="標楷體" w:hAnsi="標楷體" w:cs="Gungsuh" w:hint="eastAsia"/>
        </w:rPr>
        <w:t>地點:</w:t>
      </w:r>
      <w:r w:rsidRPr="00F0145F">
        <w:rPr>
          <w:rFonts w:ascii="標楷體" w:eastAsia="標楷體" w:hAnsi="標楷體" w:cs="新細明體" w:hint="eastAsia"/>
        </w:rPr>
        <w:t xml:space="preserve"> 大有國</w:t>
      </w:r>
      <w:r w:rsidRPr="00F0145F">
        <w:rPr>
          <w:rFonts w:ascii="標楷體" w:eastAsia="標楷體" w:hAnsi="標楷體" w:cs="新細明體" w:hint="eastAsia"/>
          <w:lang w:eastAsia="zh-HK"/>
        </w:rPr>
        <w:t>民</w:t>
      </w:r>
      <w:r w:rsidRPr="00F0145F">
        <w:rPr>
          <w:rFonts w:ascii="標楷體" w:eastAsia="標楷體" w:hAnsi="標楷體" w:cs="新細明體" w:hint="eastAsia"/>
        </w:rPr>
        <w:t>小</w:t>
      </w:r>
      <w:r w:rsidRPr="00F0145F">
        <w:rPr>
          <w:rFonts w:ascii="標楷體" w:eastAsia="標楷體" w:hAnsi="標楷體" w:cs="新細明體" w:hint="eastAsia"/>
          <w:lang w:eastAsia="zh-HK"/>
        </w:rPr>
        <w:t>學</w:t>
      </w:r>
      <w:r w:rsidRPr="00F0145F">
        <w:rPr>
          <w:rFonts w:ascii="標楷體" w:eastAsia="標楷體" w:hAnsi="標楷體" w:cs="Gungsuh" w:hint="eastAsia"/>
        </w:rPr>
        <w:t>會議</w:t>
      </w:r>
      <w:r w:rsidRPr="00F0145F">
        <w:rPr>
          <w:rFonts w:ascii="標楷體" w:eastAsia="標楷體" w:hAnsi="標楷體" w:cs="新細明體" w:hint="eastAsia"/>
        </w:rPr>
        <w:t>室</w:t>
      </w:r>
    </w:p>
    <w:p w:rsidR="00AE3C48" w:rsidRPr="00F0145F" w:rsidRDefault="00AE3C48" w:rsidP="00AE3C48">
      <w:pPr>
        <w:pStyle w:val="a3"/>
        <w:numPr>
          <w:ilvl w:val="0"/>
          <w:numId w:val="3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F0145F">
        <w:rPr>
          <w:rFonts w:ascii="Times" w:eastAsia="標楷體" w:hAnsi="Times"/>
        </w:rPr>
        <w:t>參加對象與人數</w:t>
      </w:r>
      <w:r w:rsidRPr="00F0145F">
        <w:rPr>
          <w:rFonts w:ascii="Times" w:eastAsia="標楷體" w:hAnsi="Times" w:hint="eastAsia"/>
        </w:rPr>
        <w:t xml:space="preserve">  </w:t>
      </w:r>
    </w:p>
    <w:p w:rsidR="00AE3C48" w:rsidRPr="00F0145F" w:rsidRDefault="00AE3C48" w:rsidP="00AE3C48">
      <w:pPr>
        <w:pStyle w:val="a3"/>
        <w:numPr>
          <w:ilvl w:val="1"/>
          <w:numId w:val="3"/>
        </w:numPr>
        <w:ind w:leftChars="0"/>
        <w:rPr>
          <w:rFonts w:ascii="標楷體" w:eastAsia="標楷體" w:hAnsi="標楷體"/>
        </w:rPr>
      </w:pPr>
      <w:r w:rsidRPr="00F0145F">
        <w:rPr>
          <w:rFonts w:ascii="標楷體" w:eastAsia="標楷體" w:hAnsi="標楷體" w:cs="新細明體" w:hint="eastAsia"/>
        </w:rPr>
        <w:t>國小本土語文輔導小組所有成員、</w:t>
      </w:r>
      <w:r w:rsidRPr="00F0145F">
        <w:rPr>
          <w:rFonts w:ascii="標楷體" w:eastAsia="標楷體" w:hAnsi="標楷體" w:cs="新細明體" w:hint="eastAsia"/>
          <w:lang w:eastAsia="zh-HK"/>
        </w:rPr>
        <w:t>桃園市</w:t>
      </w:r>
      <w:r w:rsidRPr="00F0145F">
        <w:rPr>
          <w:rFonts w:ascii="標楷體" w:eastAsia="標楷體" w:hAnsi="標楷體" w:cs="新細明體" w:hint="eastAsia"/>
        </w:rPr>
        <w:t>本土語文教學支援教師及各國小實際參與本土語文教學授課之教師</w:t>
      </w:r>
      <w:r w:rsidRPr="00F0145F">
        <w:rPr>
          <w:rFonts w:ascii="新細明體" w:hAnsi="新細明體" w:cs="新細明體" w:hint="eastAsia"/>
          <w:lang w:eastAsia="zh-HK"/>
        </w:rPr>
        <w:t>，</w:t>
      </w:r>
      <w:r w:rsidRPr="00F0145F">
        <w:rPr>
          <w:rFonts w:ascii="標楷體" w:eastAsia="標楷體" w:hAnsi="標楷體" w:cs="新細明體" w:hint="eastAsia"/>
        </w:rPr>
        <w:t>共計</w:t>
      </w:r>
      <w:r w:rsidRPr="00F0145F">
        <w:rPr>
          <w:rFonts w:ascii="標楷體" w:eastAsia="標楷體" w:hAnsi="標楷體" w:cs="新細明體" w:hint="eastAsia"/>
          <w:lang w:eastAsia="zh-HK"/>
        </w:rPr>
        <w:t>約</w:t>
      </w:r>
      <w:r w:rsidRPr="00F0145F">
        <w:rPr>
          <w:rFonts w:ascii="標楷體" w:eastAsia="標楷體" w:hAnsi="標楷體" w:cs="Gungsuh" w:hint="eastAsia"/>
        </w:rPr>
        <w:t>50</w:t>
      </w:r>
      <w:r w:rsidRPr="00F0145F">
        <w:rPr>
          <w:rFonts w:ascii="標楷體" w:eastAsia="標楷體" w:hAnsi="標楷體" w:cs="新細明體" w:hint="eastAsia"/>
        </w:rPr>
        <w:t>人</w:t>
      </w:r>
      <w:r w:rsidRPr="00F0145F">
        <w:rPr>
          <w:rFonts w:ascii="標楷體" w:eastAsia="標楷體" w:hAnsi="標楷體" w:cs="新細明體" w:hint="eastAsia"/>
          <w:lang w:eastAsia="zh-HK"/>
        </w:rPr>
        <w:t>，以實際參加人數為主</w:t>
      </w:r>
      <w:r w:rsidRPr="00F0145F">
        <w:rPr>
          <w:rFonts w:ascii="標楷體" w:eastAsia="標楷體" w:hAnsi="標楷體" w:cs="新細明體" w:hint="eastAsia"/>
        </w:rPr>
        <w:t>。</w:t>
      </w:r>
    </w:p>
    <w:p w:rsidR="00AE3C48" w:rsidRPr="00F0145F" w:rsidRDefault="00AE3C48" w:rsidP="00AE3C48">
      <w:pPr>
        <w:pStyle w:val="a3"/>
        <w:numPr>
          <w:ilvl w:val="0"/>
          <w:numId w:val="3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F0145F">
        <w:rPr>
          <w:rFonts w:ascii="Times" w:eastAsia="標楷體" w:hAnsi="Times"/>
        </w:rPr>
        <w:t>研習內容</w:t>
      </w:r>
      <w:r w:rsidRPr="00F0145F">
        <w:rPr>
          <w:rFonts w:ascii="Times" w:eastAsia="標楷體" w:hAnsi="Times" w:hint="eastAsia"/>
        </w:rPr>
        <w:t xml:space="preserve">  </w:t>
      </w:r>
    </w:p>
    <w:p w:rsidR="00AE3C48" w:rsidRPr="00F0145F" w:rsidRDefault="00AE3C48" w:rsidP="00AE3C48">
      <w:pPr>
        <w:adjustRightInd w:val="0"/>
        <w:ind w:leftChars="-59" w:left="463" w:hangingChars="252" w:hanging="605"/>
        <w:rPr>
          <w:rFonts w:ascii="Times" w:eastAsia="標楷體" w:hAnsi="Times"/>
        </w:rPr>
      </w:pPr>
      <w:r w:rsidRPr="00F0145F">
        <w:rPr>
          <w:rFonts w:ascii="標楷體" w:eastAsia="標楷體" w:hAnsi="標楷體" w:cs="Gungsuh"/>
        </w:rPr>
        <w:lastRenderedPageBreak/>
        <w:t xml:space="preserve"> (</w:t>
      </w:r>
      <w:r w:rsidRPr="00F0145F">
        <w:rPr>
          <w:rFonts w:ascii="標楷體" w:eastAsia="標楷體" w:hAnsi="標楷體" w:cs="新細明體" w:hint="eastAsia"/>
        </w:rPr>
        <w:t>一</w:t>
      </w:r>
      <w:r w:rsidRPr="00F0145F">
        <w:rPr>
          <w:rFonts w:ascii="標楷體" w:eastAsia="標楷體" w:hAnsi="標楷體" w:cs="Gungsuh"/>
        </w:rPr>
        <w:t>)</w:t>
      </w:r>
      <w:r w:rsidRPr="00F0145F">
        <w:rPr>
          <w:rFonts w:ascii="標楷體" w:eastAsia="標楷體" w:hAnsi="標楷體" w:cs="新細明體" w:hint="eastAsia"/>
        </w:rPr>
        <w:t>實施方式</w:t>
      </w:r>
    </w:p>
    <w:p w:rsidR="00AE3C48" w:rsidRPr="00F0145F" w:rsidRDefault="00AE3C48" w:rsidP="00AE3C48">
      <w:pPr>
        <w:pStyle w:val="a3"/>
        <w:widowControl/>
        <w:numPr>
          <w:ilvl w:val="0"/>
          <w:numId w:val="2"/>
        </w:numPr>
        <w:ind w:leftChars="0" w:left="567" w:hanging="283"/>
        <w:rPr>
          <w:rFonts w:ascii="標楷體" w:eastAsia="標楷體" w:hAnsi="標楷體"/>
        </w:rPr>
      </w:pPr>
      <w:r w:rsidRPr="00F0145F">
        <w:rPr>
          <w:rFonts w:ascii="標楷體" w:eastAsia="標楷體" w:hAnsi="標楷體" w:cs="新細明體" w:hint="eastAsia"/>
        </w:rPr>
        <w:t>邀請中央輔導團輔導員與學習社群計畫的教師展開專業對談。</w:t>
      </w:r>
    </w:p>
    <w:p w:rsidR="00AE3C48" w:rsidRPr="00E647CA" w:rsidRDefault="00AE3C48" w:rsidP="00AE3C48">
      <w:pPr>
        <w:pStyle w:val="a3"/>
        <w:widowControl/>
        <w:numPr>
          <w:ilvl w:val="0"/>
          <w:numId w:val="2"/>
        </w:numPr>
        <w:ind w:leftChars="0" w:left="567" w:hanging="283"/>
        <w:rPr>
          <w:rFonts w:ascii="標楷體" w:eastAsia="標楷體" w:hAnsi="標楷體"/>
          <w:color w:val="000000"/>
        </w:rPr>
      </w:pPr>
      <w:r w:rsidRPr="00E647CA">
        <w:rPr>
          <w:rFonts w:ascii="標楷體" w:eastAsia="標楷體" w:hAnsi="標楷體" w:cs="新細明體" w:hint="eastAsia"/>
          <w:color w:val="000000"/>
        </w:rPr>
        <w:t>學習社群由本土語文輔導團召集人組織下，帶領參與計畫之教師檢視彼</w:t>
      </w:r>
      <w:r w:rsidRPr="00E647CA">
        <w:rPr>
          <w:rFonts w:ascii="標楷體" w:eastAsia="標楷體" w:hAnsi="標楷體" w:cs="新細明體" w:hint="eastAsia"/>
          <w:color w:val="000000" w:themeColor="text1"/>
        </w:rPr>
        <w:t>此的教案，進而研發出可實際運用於教學現場的教學設計。</w:t>
      </w:r>
    </w:p>
    <w:p w:rsidR="00AE3C48" w:rsidRPr="00E647CA" w:rsidRDefault="00AE3C48" w:rsidP="00AE3C48">
      <w:pPr>
        <w:pStyle w:val="a3"/>
        <w:widowControl/>
        <w:numPr>
          <w:ilvl w:val="0"/>
          <w:numId w:val="2"/>
        </w:numPr>
        <w:ind w:leftChars="0" w:left="567" w:hanging="283"/>
        <w:rPr>
          <w:rFonts w:ascii="標楷體" w:eastAsia="標楷體" w:hAnsi="標楷體"/>
          <w:color w:val="000000"/>
        </w:rPr>
      </w:pPr>
      <w:r w:rsidRPr="00E647CA">
        <w:rPr>
          <w:rFonts w:ascii="標楷體" w:eastAsia="標楷體" w:hAnsi="標楷體" w:cs="新細明體" w:hint="eastAsia"/>
          <w:color w:val="000000" w:themeColor="text1"/>
        </w:rPr>
        <w:t>團員分為</w:t>
      </w:r>
      <w:r w:rsidRPr="00E647CA">
        <w:rPr>
          <w:rFonts w:ascii="標楷體" w:eastAsia="標楷體" w:hAnsi="標楷體" w:cs="Gungsuh" w:hint="eastAsia"/>
          <w:color w:val="000000" w:themeColor="text1"/>
        </w:rPr>
        <w:t>閩、客、原3</w:t>
      </w:r>
      <w:r w:rsidRPr="00E647CA">
        <w:rPr>
          <w:rFonts w:ascii="標楷體" w:eastAsia="標楷體" w:hAnsi="標楷體" w:cs="新細明體" w:hint="eastAsia"/>
          <w:color w:val="000000" w:themeColor="text1"/>
        </w:rPr>
        <w:t>組，各組設計完整單元約</w:t>
      </w:r>
      <w:r w:rsidRPr="00E647CA">
        <w:rPr>
          <w:rFonts w:ascii="標楷體" w:eastAsia="標楷體" w:hAnsi="標楷體" w:cs="Gungsuh"/>
          <w:color w:val="000000" w:themeColor="text1"/>
        </w:rPr>
        <w:t>4</w:t>
      </w:r>
      <w:r w:rsidRPr="00E647CA">
        <w:rPr>
          <w:rFonts w:ascii="標楷體" w:eastAsia="標楷體" w:hAnsi="標楷體" w:cs="新細明體" w:hint="eastAsia"/>
          <w:color w:val="000000" w:themeColor="text1"/>
        </w:rPr>
        <w:t>節課的課程教案設計後，將實際教學之過程進行拍攝，再剪輯成</w:t>
      </w:r>
      <w:r w:rsidRPr="00E647CA">
        <w:rPr>
          <w:rFonts w:ascii="標楷體" w:eastAsia="標楷體" w:hAnsi="標楷體" w:cs="Gungsuh"/>
          <w:color w:val="000000" w:themeColor="text1"/>
        </w:rPr>
        <w:t>15</w:t>
      </w:r>
      <w:r w:rsidRPr="00E647CA">
        <w:rPr>
          <w:rFonts w:ascii="標楷體" w:eastAsia="標楷體" w:hAnsi="標楷體" w:cs="新細明體" w:hint="eastAsia"/>
          <w:color w:val="000000" w:themeColor="text1"/>
        </w:rPr>
        <w:t>分鐘之精華影片上傳於國教輔導團網站，除可做為成果之外，並可提供全市教師觀摩參考。</w:t>
      </w:r>
    </w:p>
    <w:p w:rsidR="00AE3C48" w:rsidRPr="00E647CA" w:rsidRDefault="00AE3C48" w:rsidP="00AE3C48">
      <w:pPr>
        <w:widowControl/>
        <w:tabs>
          <w:tab w:val="left" w:pos="567"/>
        </w:tabs>
        <w:rPr>
          <w:rFonts w:ascii="標楷體" w:eastAsia="標楷體" w:hAnsi="標楷體"/>
          <w:color w:val="000000"/>
        </w:rPr>
      </w:pPr>
      <w:r w:rsidRPr="00E647CA">
        <w:rPr>
          <w:rFonts w:ascii="標楷體" w:eastAsia="標楷體" w:hAnsi="標楷體" w:cs="新細明體" w:hint="eastAsia"/>
          <w:color w:val="000000"/>
        </w:rPr>
        <w:t>（二）</w:t>
      </w:r>
      <w:r w:rsidRPr="00E647CA">
        <w:rPr>
          <w:rFonts w:ascii="標楷體" w:eastAsia="標楷體" w:hAnsi="標楷體" w:cs="新細明體" w:hint="eastAsia"/>
        </w:rPr>
        <w:t>辦理</w:t>
      </w:r>
      <w:r>
        <w:rPr>
          <w:rFonts w:ascii="標楷體" w:eastAsia="標楷體" w:hAnsi="標楷體" w:cs="新細明體" w:hint="eastAsia"/>
          <w:lang w:eastAsia="zh-HK"/>
        </w:rPr>
        <w:t>場次</w:t>
      </w:r>
      <w:r w:rsidRPr="00E647CA">
        <w:rPr>
          <w:rFonts w:ascii="標楷體" w:eastAsia="標楷體" w:hAnsi="標楷體" w:cs="新細明體" w:hint="eastAsia"/>
        </w:rPr>
        <w:t>時間</w:t>
      </w:r>
      <w:r>
        <w:rPr>
          <w:rFonts w:ascii="標楷體" w:eastAsia="標楷體" w:hAnsi="標楷體" w:cs="新細明體" w:hint="eastAsia"/>
          <w:lang w:eastAsia="zh-HK"/>
        </w:rPr>
        <w:t>及內容</w:t>
      </w:r>
      <w:r w:rsidRPr="00E647CA">
        <w:rPr>
          <w:rFonts w:ascii="標楷體" w:eastAsia="標楷體" w:hAnsi="標楷體" w:cs="新細明體" w:hint="eastAsia"/>
        </w:rPr>
        <w:t>：</w:t>
      </w:r>
    </w:p>
    <w:tbl>
      <w:tblPr>
        <w:tblW w:w="4845" w:type="pct"/>
        <w:tblInd w:w="27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00" w:firstRow="0" w:lastRow="0" w:firstColumn="0" w:lastColumn="0" w:noHBand="0" w:noVBand="0"/>
      </w:tblPr>
      <w:tblGrid>
        <w:gridCol w:w="697"/>
        <w:gridCol w:w="1621"/>
        <w:gridCol w:w="3330"/>
        <w:gridCol w:w="2395"/>
      </w:tblGrid>
      <w:tr w:rsidR="00AE3C48" w:rsidRPr="001273BC" w:rsidTr="004332CB">
        <w:tc>
          <w:tcPr>
            <w:tcW w:w="433" w:type="pct"/>
            <w:vAlign w:val="center"/>
          </w:tcPr>
          <w:p w:rsidR="00AE3C48" w:rsidRPr="001273BC" w:rsidRDefault="00AE3C48" w:rsidP="004332CB">
            <w:pPr>
              <w:rPr>
                <w:rFonts w:ascii="標楷體" w:eastAsia="標楷體" w:hAnsi="標楷體"/>
              </w:rPr>
            </w:pPr>
            <w:r w:rsidRPr="001273BC">
              <w:rPr>
                <w:rFonts w:ascii="標楷體" w:eastAsia="標楷體" w:hAnsi="標楷體" w:cs="新細明體" w:hint="eastAsia"/>
              </w:rPr>
              <w:t>場次</w:t>
            </w:r>
          </w:p>
        </w:tc>
        <w:tc>
          <w:tcPr>
            <w:tcW w:w="1008" w:type="pct"/>
            <w:vAlign w:val="center"/>
          </w:tcPr>
          <w:p w:rsidR="00AE3C48" w:rsidRPr="001273BC" w:rsidRDefault="00AE3C48" w:rsidP="004332CB">
            <w:pPr>
              <w:rPr>
                <w:rFonts w:ascii="標楷體" w:eastAsia="標楷體" w:hAnsi="標楷體"/>
              </w:rPr>
            </w:pPr>
            <w:r w:rsidRPr="001273BC">
              <w:rPr>
                <w:rFonts w:ascii="標楷體" w:eastAsia="標楷體" w:hAnsi="標楷體" w:cs="新細明體" w:hint="eastAsia"/>
              </w:rPr>
              <w:t>日期</w:t>
            </w:r>
          </w:p>
        </w:tc>
        <w:tc>
          <w:tcPr>
            <w:tcW w:w="2070" w:type="pct"/>
            <w:vAlign w:val="center"/>
          </w:tcPr>
          <w:p w:rsidR="00AE3C48" w:rsidRPr="001273BC" w:rsidRDefault="00AE3C48" w:rsidP="004332CB">
            <w:pPr>
              <w:rPr>
                <w:rFonts w:ascii="標楷體" w:eastAsia="標楷體" w:hAnsi="標楷體"/>
              </w:rPr>
            </w:pPr>
            <w:r w:rsidRPr="001273BC">
              <w:rPr>
                <w:rFonts w:ascii="標楷體" w:eastAsia="標楷體" w:hAnsi="標楷體" w:cs="新細明體" w:hint="eastAsia"/>
              </w:rPr>
              <w:t>內容</w:t>
            </w:r>
          </w:p>
        </w:tc>
        <w:tc>
          <w:tcPr>
            <w:tcW w:w="1489" w:type="pct"/>
            <w:vAlign w:val="center"/>
          </w:tcPr>
          <w:p w:rsidR="00AE3C48" w:rsidRPr="001273BC" w:rsidRDefault="00AE3C48" w:rsidP="004332CB">
            <w:pPr>
              <w:rPr>
                <w:rFonts w:ascii="標楷體" w:eastAsia="標楷體" w:hAnsi="標楷體"/>
              </w:rPr>
            </w:pPr>
            <w:r w:rsidRPr="001273BC">
              <w:rPr>
                <w:rFonts w:ascii="標楷體" w:eastAsia="標楷體" w:hAnsi="標楷體" w:cs="新細明體" w:hint="eastAsia"/>
              </w:rPr>
              <w:t>講師</w:t>
            </w:r>
          </w:p>
        </w:tc>
      </w:tr>
      <w:tr w:rsidR="00AE3C48" w:rsidRPr="001273BC" w:rsidTr="004332CB">
        <w:trPr>
          <w:trHeight w:val="759"/>
        </w:trPr>
        <w:tc>
          <w:tcPr>
            <w:tcW w:w="433" w:type="pct"/>
            <w:vAlign w:val="center"/>
          </w:tcPr>
          <w:p w:rsidR="00AE3C48" w:rsidRPr="001273BC" w:rsidRDefault="00AE3C48" w:rsidP="004332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</w:p>
        </w:tc>
        <w:tc>
          <w:tcPr>
            <w:tcW w:w="1008" w:type="pct"/>
            <w:vAlign w:val="center"/>
          </w:tcPr>
          <w:p w:rsidR="00AE3C48" w:rsidRPr="001273BC" w:rsidRDefault="00AE3C48" w:rsidP="004332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.1</w:t>
            </w:r>
            <w:r>
              <w:rPr>
                <w:rFonts w:ascii="標楷體" w:eastAsia="標楷體" w:hAnsi="標楷體" w:hint="eastAsia"/>
              </w:rPr>
              <w:t>0</w:t>
            </w:r>
            <w:r w:rsidRPr="001273BC">
              <w:rPr>
                <w:rFonts w:ascii="標楷體" w:eastAsia="標楷體" w:hAnsi="標楷體"/>
              </w:rPr>
              <w:t>.0</w:t>
            </w:r>
            <w:r>
              <w:rPr>
                <w:rFonts w:ascii="標楷體" w:eastAsia="標楷體" w:hAnsi="標楷體" w:hint="eastAsia"/>
              </w:rPr>
              <w:t>6</w:t>
            </w:r>
          </w:p>
          <w:p w:rsidR="00AE3C48" w:rsidRPr="001273BC" w:rsidRDefault="00AE3C48" w:rsidP="004332CB">
            <w:pPr>
              <w:rPr>
                <w:rFonts w:ascii="標楷體" w:eastAsia="標楷體" w:hAnsi="標楷體"/>
              </w:rPr>
            </w:pPr>
            <w:r w:rsidRPr="001273BC">
              <w:rPr>
                <w:rFonts w:ascii="標楷體" w:eastAsia="標楷體" w:hAnsi="標楷體"/>
              </w:rPr>
              <w:t>13:00~16:00</w:t>
            </w:r>
          </w:p>
        </w:tc>
        <w:tc>
          <w:tcPr>
            <w:tcW w:w="2070" w:type="pct"/>
            <w:vAlign w:val="center"/>
          </w:tcPr>
          <w:p w:rsidR="00AE3C48" w:rsidRPr="001273BC" w:rsidRDefault="00AE3C48" w:rsidP="004332CB">
            <w:pPr>
              <w:rPr>
                <w:rFonts w:ascii="標楷體" w:eastAsia="標楷體" w:hAnsi="標楷體"/>
              </w:rPr>
            </w:pPr>
            <w:r w:rsidRPr="00BB7860">
              <w:rPr>
                <w:rFonts w:ascii="標楷體" w:eastAsia="標楷體" w:hAnsi="標楷體" w:hint="eastAsia"/>
                <w:lang w:eastAsia="zh-HK"/>
              </w:rPr>
              <w:t>素養教案設計的標準本位化評量-</w:t>
            </w:r>
            <w:r>
              <w:rPr>
                <w:rFonts w:ascii="標楷體" w:eastAsia="標楷體" w:hAnsi="標楷體" w:hint="eastAsia"/>
                <w:lang w:eastAsia="zh-HK"/>
              </w:rPr>
              <w:t>人權</w:t>
            </w:r>
            <w:r w:rsidRPr="00BB7860">
              <w:rPr>
                <w:rFonts w:ascii="標楷體" w:eastAsia="標楷體" w:hAnsi="標楷體" w:hint="eastAsia"/>
                <w:lang w:eastAsia="zh-HK"/>
              </w:rPr>
              <w:t>議題融入教學設計</w:t>
            </w:r>
          </w:p>
        </w:tc>
        <w:tc>
          <w:tcPr>
            <w:tcW w:w="1489" w:type="pct"/>
            <w:vAlign w:val="center"/>
          </w:tcPr>
          <w:p w:rsidR="00AE3C48" w:rsidRPr="00BB7860" w:rsidRDefault="00AE3C48" w:rsidP="004332CB">
            <w:pPr>
              <w:rPr>
                <w:rFonts w:ascii="標楷體" w:eastAsia="標楷體" w:hAnsi="標楷體"/>
              </w:rPr>
            </w:pPr>
            <w:r w:rsidRPr="00BB7860">
              <w:rPr>
                <w:rFonts w:ascii="標楷體" w:eastAsia="標楷體" w:hAnsi="標楷體" w:hint="eastAsia"/>
              </w:rPr>
              <w:t>台北市大安國小</w:t>
            </w:r>
          </w:p>
          <w:p w:rsidR="00AE3C48" w:rsidRPr="001273BC" w:rsidRDefault="00AE3C48" w:rsidP="004332CB">
            <w:pPr>
              <w:rPr>
                <w:rFonts w:ascii="標楷體" w:eastAsia="標楷體" w:hAnsi="標楷體"/>
              </w:rPr>
            </w:pPr>
            <w:r w:rsidRPr="00BB7860">
              <w:rPr>
                <w:rFonts w:ascii="標楷體" w:eastAsia="標楷體" w:hAnsi="標楷體" w:hint="eastAsia"/>
              </w:rPr>
              <w:t>蔡淑惠老師</w:t>
            </w:r>
            <w:r>
              <w:rPr>
                <w:rFonts w:ascii="標楷體" w:eastAsia="標楷體" w:hAnsi="標楷體" w:hint="eastAsia"/>
              </w:rPr>
              <w:t>(3</w:t>
            </w:r>
            <w:r w:rsidRPr="00BB7860">
              <w:rPr>
                <w:rFonts w:ascii="標楷體" w:eastAsia="標楷體" w:hAnsi="標楷體" w:hint="eastAsia"/>
              </w:rPr>
              <w:t>節)</w:t>
            </w:r>
          </w:p>
        </w:tc>
      </w:tr>
      <w:tr w:rsidR="00AE3C48" w:rsidRPr="001273BC" w:rsidTr="004332CB">
        <w:trPr>
          <w:trHeight w:val="380"/>
        </w:trPr>
        <w:tc>
          <w:tcPr>
            <w:tcW w:w="433" w:type="pct"/>
            <w:vAlign w:val="center"/>
          </w:tcPr>
          <w:p w:rsidR="00AE3C48" w:rsidRDefault="00AE3C48" w:rsidP="004332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008" w:type="pct"/>
            <w:vAlign w:val="center"/>
          </w:tcPr>
          <w:p w:rsidR="00AE3C48" w:rsidRPr="00502FE7" w:rsidRDefault="00AE3C48" w:rsidP="004332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110.12.0</w:t>
            </w:r>
            <w:r>
              <w:rPr>
                <w:rFonts w:ascii="標楷體" w:eastAsia="標楷體" w:hAnsi="標楷體" w:hint="eastAsia"/>
              </w:rPr>
              <w:t>1</w:t>
            </w:r>
          </w:p>
          <w:p w:rsidR="00AE3C48" w:rsidRPr="001273BC" w:rsidRDefault="00AE3C48" w:rsidP="004332CB">
            <w:pPr>
              <w:rPr>
                <w:rFonts w:ascii="標楷體" w:eastAsia="標楷體" w:hAnsi="標楷體"/>
              </w:rPr>
            </w:pPr>
            <w:r w:rsidRPr="00502FE7">
              <w:rPr>
                <w:rFonts w:ascii="標楷體" w:eastAsia="標楷體" w:hAnsi="標楷體"/>
              </w:rPr>
              <w:t>13:00~16:00</w:t>
            </w:r>
          </w:p>
        </w:tc>
        <w:tc>
          <w:tcPr>
            <w:tcW w:w="2070" w:type="pct"/>
            <w:vAlign w:val="center"/>
          </w:tcPr>
          <w:p w:rsidR="00AE3C48" w:rsidRPr="001273BC" w:rsidRDefault="00AE3C48" w:rsidP="004332CB">
            <w:pPr>
              <w:rPr>
                <w:rFonts w:ascii="標楷體" w:eastAsia="標楷體" w:hAnsi="標楷體"/>
              </w:rPr>
            </w:pPr>
            <w:r w:rsidRPr="001273BC">
              <w:rPr>
                <w:rFonts w:ascii="標楷體" w:eastAsia="標楷體" w:hAnsi="標楷體" w:hint="eastAsia"/>
              </w:rPr>
              <w:t>素養教案設計的標準本位化評量-</w:t>
            </w:r>
            <w:r>
              <w:rPr>
                <w:rFonts w:ascii="標楷體" w:eastAsia="標楷體" w:hAnsi="標楷體" w:hint="eastAsia"/>
                <w:lang w:eastAsia="zh-HK"/>
              </w:rPr>
              <w:t>性平議題融入教學設計</w:t>
            </w:r>
          </w:p>
        </w:tc>
        <w:tc>
          <w:tcPr>
            <w:tcW w:w="1489" w:type="pct"/>
            <w:vAlign w:val="center"/>
          </w:tcPr>
          <w:p w:rsidR="00AE3C48" w:rsidRPr="001273BC" w:rsidRDefault="00AE3C48" w:rsidP="004332CB">
            <w:pPr>
              <w:rPr>
                <w:rFonts w:ascii="標楷體" w:eastAsia="標楷體" w:hAnsi="標楷體" w:cs="新細明體"/>
              </w:rPr>
            </w:pPr>
            <w:r w:rsidRPr="001273BC">
              <w:rPr>
                <w:rFonts w:ascii="標楷體" w:eastAsia="標楷體" w:hAnsi="標楷體" w:cs="新細明體" w:hint="eastAsia"/>
              </w:rPr>
              <w:t>新北市秀山國小</w:t>
            </w:r>
          </w:p>
          <w:p w:rsidR="00AE3C48" w:rsidRPr="001273BC" w:rsidRDefault="00AE3C48" w:rsidP="004332CB">
            <w:pPr>
              <w:rPr>
                <w:rFonts w:ascii="標楷體" w:eastAsia="標楷體" w:hAnsi="標楷體" w:cs="新細明體"/>
              </w:rPr>
            </w:pPr>
            <w:r w:rsidRPr="001273BC">
              <w:rPr>
                <w:rFonts w:ascii="標楷體" w:eastAsia="標楷體" w:hAnsi="標楷體" w:cs="新細明體" w:hint="eastAsia"/>
              </w:rPr>
              <w:t>范姜淑雲老師</w:t>
            </w:r>
            <w:r w:rsidRPr="001273BC">
              <w:rPr>
                <w:rFonts w:ascii="標楷體" w:eastAsia="標楷體" w:hAnsi="標楷體" w:cs="Gungsuh"/>
              </w:rPr>
              <w:t>(3</w:t>
            </w:r>
            <w:r w:rsidRPr="001273BC">
              <w:rPr>
                <w:rFonts w:ascii="標楷體" w:eastAsia="標楷體" w:hAnsi="標楷體" w:cs="新細明體" w:hint="eastAsia"/>
              </w:rPr>
              <w:t>節</w:t>
            </w:r>
            <w:r w:rsidRPr="001273BC">
              <w:rPr>
                <w:rFonts w:ascii="標楷體" w:eastAsia="標楷體" w:hAnsi="標楷體" w:cs="Gungsuh"/>
              </w:rPr>
              <w:t>)</w:t>
            </w:r>
          </w:p>
        </w:tc>
      </w:tr>
      <w:tr w:rsidR="00AE3C48" w:rsidRPr="001273BC" w:rsidTr="004332CB">
        <w:trPr>
          <w:trHeight w:val="380"/>
        </w:trPr>
        <w:tc>
          <w:tcPr>
            <w:tcW w:w="433" w:type="pct"/>
            <w:vAlign w:val="center"/>
          </w:tcPr>
          <w:p w:rsidR="00AE3C48" w:rsidRDefault="00AE3C48" w:rsidP="004332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008" w:type="pct"/>
            <w:vAlign w:val="center"/>
          </w:tcPr>
          <w:p w:rsidR="00AE3C48" w:rsidRPr="00502FE7" w:rsidRDefault="00AE3C48" w:rsidP="004332CB">
            <w:pPr>
              <w:rPr>
                <w:rFonts w:ascii="標楷體" w:eastAsia="標楷體" w:hAnsi="標楷體"/>
              </w:rPr>
            </w:pPr>
            <w:r w:rsidRPr="004A0ED8">
              <w:rPr>
                <w:rFonts w:ascii="標楷體" w:eastAsia="標楷體" w:hAnsi="標楷體"/>
                <w:color w:val="FF0000"/>
              </w:rPr>
              <w:t>1</w:t>
            </w:r>
            <w:r w:rsidRPr="004A0ED8">
              <w:rPr>
                <w:rFonts w:ascii="標楷體" w:eastAsia="標楷體" w:hAnsi="標楷體" w:hint="eastAsia"/>
                <w:color w:val="FF0000"/>
              </w:rPr>
              <w:t>11</w:t>
            </w:r>
            <w:r w:rsidRPr="00502FE7"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/>
              </w:rPr>
              <w:t>1.</w:t>
            </w:r>
            <w:r>
              <w:rPr>
                <w:rFonts w:ascii="標楷體" w:eastAsia="標楷體" w:hAnsi="標楷體" w:hint="eastAsia"/>
              </w:rPr>
              <w:t>12</w:t>
            </w:r>
          </w:p>
          <w:p w:rsidR="00AE3C48" w:rsidRPr="001273BC" w:rsidRDefault="00AE3C48" w:rsidP="004332CB">
            <w:pPr>
              <w:rPr>
                <w:rFonts w:ascii="標楷體" w:eastAsia="標楷體" w:hAnsi="標楷體"/>
              </w:rPr>
            </w:pPr>
            <w:r w:rsidRPr="00502FE7">
              <w:rPr>
                <w:rFonts w:ascii="標楷體" w:eastAsia="標楷體" w:hAnsi="標楷體"/>
              </w:rPr>
              <w:t>13:00~16:00</w:t>
            </w:r>
          </w:p>
        </w:tc>
        <w:tc>
          <w:tcPr>
            <w:tcW w:w="2070" w:type="pct"/>
            <w:vAlign w:val="center"/>
          </w:tcPr>
          <w:p w:rsidR="00AE3C48" w:rsidRPr="001273BC" w:rsidRDefault="00AE3C48" w:rsidP="004332CB">
            <w:pPr>
              <w:rPr>
                <w:rFonts w:ascii="標楷體" w:eastAsia="標楷體" w:hAnsi="標楷體"/>
              </w:rPr>
            </w:pPr>
            <w:r w:rsidRPr="00BB7860">
              <w:rPr>
                <w:rFonts w:ascii="標楷體" w:eastAsia="標楷體" w:hAnsi="標楷體" w:hint="eastAsia"/>
              </w:rPr>
              <w:t>素養教案設計的標準本位化評量-</w:t>
            </w:r>
            <w:r>
              <w:rPr>
                <w:rFonts w:ascii="標楷體" w:eastAsia="標楷體" w:hAnsi="標楷體" w:hint="eastAsia"/>
                <w:lang w:eastAsia="zh-HK"/>
              </w:rPr>
              <w:t>家庭教育</w:t>
            </w:r>
            <w:r w:rsidRPr="00BB7860">
              <w:rPr>
                <w:rFonts w:ascii="標楷體" w:eastAsia="標楷體" w:hAnsi="標楷體" w:hint="eastAsia"/>
              </w:rPr>
              <w:t>議題融入教學設計</w:t>
            </w:r>
          </w:p>
        </w:tc>
        <w:tc>
          <w:tcPr>
            <w:tcW w:w="1489" w:type="pct"/>
            <w:vAlign w:val="center"/>
          </w:tcPr>
          <w:p w:rsidR="00AE3C48" w:rsidRDefault="00AE3C48" w:rsidP="004332CB">
            <w:pPr>
              <w:rPr>
                <w:rFonts w:ascii="標楷體" w:eastAsia="標楷體" w:hAnsi="標楷體" w:cs="新細明體"/>
                <w:lang w:eastAsia="zh-HK"/>
              </w:rPr>
            </w:pPr>
            <w:r>
              <w:rPr>
                <w:rFonts w:ascii="標楷體" w:eastAsia="標楷體" w:hAnsi="標楷體" w:cs="新細明體" w:hint="eastAsia"/>
                <w:lang w:eastAsia="zh-HK"/>
              </w:rPr>
              <w:t>新北市米倉國小</w:t>
            </w:r>
          </w:p>
          <w:p w:rsidR="00AE3C48" w:rsidRPr="001273BC" w:rsidRDefault="00AE3C48" w:rsidP="004332CB">
            <w:pPr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  <w:lang w:eastAsia="zh-HK"/>
              </w:rPr>
              <w:t>魏俊陽老師</w:t>
            </w:r>
            <w:r>
              <w:rPr>
                <w:rFonts w:ascii="標楷體" w:eastAsia="標楷體" w:hAnsi="標楷體" w:cs="新細明體" w:hint="eastAsia"/>
              </w:rPr>
              <w:t>(3</w:t>
            </w:r>
            <w:r>
              <w:rPr>
                <w:rFonts w:ascii="標楷體" w:eastAsia="標楷體" w:hAnsi="標楷體" w:cs="新細明體" w:hint="eastAsia"/>
                <w:lang w:eastAsia="zh-HK"/>
              </w:rPr>
              <w:t>節</w:t>
            </w:r>
            <w:r>
              <w:rPr>
                <w:rFonts w:ascii="標楷體" w:eastAsia="標楷體" w:hAnsi="標楷體" w:cs="新細明體" w:hint="eastAsia"/>
              </w:rPr>
              <w:t>)</w:t>
            </w:r>
          </w:p>
        </w:tc>
      </w:tr>
      <w:tr w:rsidR="00AE3C48" w:rsidRPr="001273BC" w:rsidTr="004332CB">
        <w:trPr>
          <w:trHeight w:val="380"/>
        </w:trPr>
        <w:tc>
          <w:tcPr>
            <w:tcW w:w="433" w:type="pct"/>
            <w:vAlign w:val="center"/>
          </w:tcPr>
          <w:p w:rsidR="00AE3C48" w:rsidRPr="001273BC" w:rsidRDefault="00AE3C48" w:rsidP="004332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008" w:type="pct"/>
            <w:vAlign w:val="center"/>
          </w:tcPr>
          <w:p w:rsidR="00AE3C48" w:rsidRPr="00105A6B" w:rsidRDefault="00AE3C48" w:rsidP="004332CB">
            <w:pPr>
              <w:rPr>
                <w:rFonts w:ascii="標楷體" w:eastAsia="標楷體" w:hAnsi="標楷體"/>
                <w:color w:val="FF0000"/>
              </w:rPr>
            </w:pPr>
            <w:r w:rsidRPr="004A0ED8">
              <w:rPr>
                <w:rFonts w:ascii="標楷體" w:eastAsia="標楷體" w:hAnsi="標楷體"/>
                <w:color w:val="FF0000"/>
              </w:rPr>
              <w:t>1</w:t>
            </w:r>
            <w:r w:rsidRPr="004A0ED8">
              <w:rPr>
                <w:rFonts w:ascii="標楷體" w:eastAsia="標楷體" w:hAnsi="標楷體" w:hint="eastAsia"/>
                <w:color w:val="FF0000"/>
              </w:rPr>
              <w:t>11</w:t>
            </w:r>
            <w:r>
              <w:rPr>
                <w:rFonts w:ascii="標楷體" w:eastAsia="標楷體" w:hAnsi="標楷體"/>
              </w:rPr>
              <w:t>.</w:t>
            </w:r>
            <w:r w:rsidRPr="00105A6B">
              <w:rPr>
                <w:rFonts w:ascii="標楷體" w:eastAsia="標楷體" w:hAnsi="標楷體"/>
                <w:color w:val="FF0000"/>
              </w:rPr>
              <w:t>0</w:t>
            </w:r>
            <w:r w:rsidRPr="00105A6B">
              <w:rPr>
                <w:rFonts w:ascii="標楷體" w:eastAsia="標楷體" w:hAnsi="標楷體" w:hint="eastAsia"/>
                <w:color w:val="FF0000"/>
              </w:rPr>
              <w:t>3</w:t>
            </w:r>
            <w:r w:rsidRPr="00105A6B">
              <w:rPr>
                <w:rFonts w:ascii="標楷體" w:eastAsia="標楷體" w:hAnsi="標楷體"/>
                <w:color w:val="FF0000"/>
              </w:rPr>
              <w:t>.</w:t>
            </w:r>
            <w:r w:rsidRPr="00105A6B">
              <w:rPr>
                <w:rFonts w:ascii="標楷體" w:eastAsia="標楷體" w:hAnsi="標楷體" w:hint="eastAsia"/>
                <w:color w:val="FF0000"/>
              </w:rPr>
              <w:t>09</w:t>
            </w:r>
          </w:p>
          <w:p w:rsidR="00AE3C48" w:rsidRPr="001273BC" w:rsidRDefault="00AE3C48" w:rsidP="004332CB">
            <w:pPr>
              <w:rPr>
                <w:rFonts w:ascii="標楷體" w:eastAsia="標楷體" w:hAnsi="標楷體"/>
              </w:rPr>
            </w:pPr>
            <w:r w:rsidRPr="001273BC">
              <w:rPr>
                <w:rFonts w:ascii="標楷體" w:eastAsia="標楷體" w:hAnsi="標楷體"/>
              </w:rPr>
              <w:t>13:00~16:00</w:t>
            </w:r>
          </w:p>
        </w:tc>
        <w:tc>
          <w:tcPr>
            <w:tcW w:w="2070" w:type="pct"/>
            <w:vAlign w:val="center"/>
          </w:tcPr>
          <w:p w:rsidR="00AE3C48" w:rsidRPr="001273BC" w:rsidRDefault="00AE3C48" w:rsidP="004332CB">
            <w:pPr>
              <w:rPr>
                <w:rFonts w:ascii="標楷體" w:eastAsia="標楷體" w:hAnsi="標楷體"/>
              </w:rPr>
            </w:pPr>
            <w:r w:rsidRPr="00BB7860">
              <w:rPr>
                <w:rFonts w:ascii="標楷體" w:eastAsia="標楷體" w:hAnsi="標楷體" w:cs="新細明體" w:hint="eastAsia"/>
              </w:rPr>
              <w:t>素養教案設計的標準本位化評量-</w:t>
            </w:r>
            <w:r>
              <w:rPr>
                <w:rFonts w:ascii="標楷體" w:eastAsia="標楷體" w:hAnsi="標楷體" w:cs="新細明體" w:hint="eastAsia"/>
                <w:lang w:eastAsia="zh-HK"/>
              </w:rPr>
              <w:t>環保</w:t>
            </w:r>
            <w:r w:rsidRPr="00BB7860">
              <w:rPr>
                <w:rFonts w:ascii="標楷體" w:eastAsia="標楷體" w:hAnsi="標楷體" w:cs="新細明體" w:hint="eastAsia"/>
              </w:rPr>
              <w:t>議題融入教學設計</w:t>
            </w:r>
          </w:p>
        </w:tc>
        <w:tc>
          <w:tcPr>
            <w:tcW w:w="1489" w:type="pct"/>
            <w:vAlign w:val="center"/>
          </w:tcPr>
          <w:p w:rsidR="00AE3C48" w:rsidRPr="001273BC" w:rsidRDefault="00AE3C48" w:rsidP="004332CB">
            <w:pPr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  <w:lang w:eastAsia="zh-HK"/>
              </w:rPr>
              <w:t>新</w:t>
            </w:r>
            <w:r>
              <w:rPr>
                <w:rFonts w:ascii="標楷體" w:eastAsia="標楷體" w:hAnsi="標楷體" w:cs="新細明體" w:hint="eastAsia"/>
              </w:rPr>
              <w:t>北市</w:t>
            </w:r>
            <w:r>
              <w:rPr>
                <w:rFonts w:ascii="標楷體" w:eastAsia="標楷體" w:hAnsi="標楷體" w:cs="新細明體" w:hint="eastAsia"/>
                <w:lang w:eastAsia="zh-HK"/>
              </w:rPr>
              <w:t>清水</w:t>
            </w:r>
            <w:r w:rsidRPr="001273BC">
              <w:rPr>
                <w:rFonts w:ascii="標楷體" w:eastAsia="標楷體" w:hAnsi="標楷體" w:cs="新細明體" w:hint="eastAsia"/>
              </w:rPr>
              <w:t>國小</w:t>
            </w:r>
          </w:p>
          <w:p w:rsidR="00AE3C48" w:rsidRPr="001273BC" w:rsidRDefault="00AE3C48" w:rsidP="004332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  <w:lang w:eastAsia="zh-HK"/>
              </w:rPr>
              <w:t>王春媚</w:t>
            </w:r>
            <w:r w:rsidRPr="001273BC">
              <w:rPr>
                <w:rFonts w:ascii="標楷體" w:eastAsia="標楷體" w:hAnsi="標楷體" w:cs="新細明體" w:hint="eastAsia"/>
              </w:rPr>
              <w:t>老師</w:t>
            </w:r>
            <w:r w:rsidRPr="001273BC">
              <w:rPr>
                <w:rFonts w:ascii="標楷體" w:eastAsia="標楷體" w:hAnsi="標楷體" w:cs="Gungsuh"/>
              </w:rPr>
              <w:t>(3</w:t>
            </w:r>
            <w:r w:rsidRPr="001273BC">
              <w:rPr>
                <w:rFonts w:ascii="標楷體" w:eastAsia="標楷體" w:hAnsi="標楷體" w:cs="新細明體" w:hint="eastAsia"/>
              </w:rPr>
              <w:t>節</w:t>
            </w:r>
            <w:r w:rsidRPr="001273BC">
              <w:rPr>
                <w:rFonts w:ascii="標楷體" w:eastAsia="標楷體" w:hAnsi="標楷體" w:cs="Gungsuh"/>
              </w:rPr>
              <w:t xml:space="preserve">) </w:t>
            </w:r>
          </w:p>
        </w:tc>
      </w:tr>
      <w:tr w:rsidR="00AE3C48" w:rsidRPr="001273BC" w:rsidTr="004332CB">
        <w:trPr>
          <w:trHeight w:val="380"/>
        </w:trPr>
        <w:tc>
          <w:tcPr>
            <w:tcW w:w="4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E3C48" w:rsidRDefault="00AE3C48" w:rsidP="004332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00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E3C48" w:rsidRPr="00502FE7" w:rsidRDefault="00AE3C48" w:rsidP="004332CB">
            <w:pPr>
              <w:rPr>
                <w:rFonts w:ascii="標楷體" w:eastAsia="標楷體" w:hAnsi="標楷體"/>
              </w:rPr>
            </w:pPr>
            <w:r w:rsidRPr="004A0ED8">
              <w:rPr>
                <w:rFonts w:ascii="標楷體" w:eastAsia="標楷體" w:hAnsi="標楷體"/>
                <w:color w:val="FF0000"/>
              </w:rPr>
              <w:t>1</w:t>
            </w:r>
            <w:r w:rsidRPr="004A0ED8">
              <w:rPr>
                <w:rFonts w:ascii="標楷體" w:eastAsia="標楷體" w:hAnsi="標楷體" w:hint="eastAsia"/>
                <w:color w:val="FF0000"/>
              </w:rPr>
              <w:t>11</w:t>
            </w:r>
            <w:r w:rsidRPr="00105A6B">
              <w:rPr>
                <w:rFonts w:ascii="標楷體" w:eastAsia="標楷體" w:hAnsi="標楷體"/>
                <w:color w:val="FF0000"/>
              </w:rPr>
              <w:t>.</w:t>
            </w:r>
            <w:r w:rsidRPr="00105A6B">
              <w:rPr>
                <w:rFonts w:ascii="標楷體" w:eastAsia="標楷體" w:hAnsi="標楷體" w:hint="eastAsia"/>
                <w:color w:val="FF0000"/>
              </w:rPr>
              <w:t>03</w:t>
            </w:r>
            <w:r w:rsidRPr="00105A6B">
              <w:rPr>
                <w:rFonts w:ascii="標楷體" w:eastAsia="標楷體" w:hAnsi="標楷體"/>
                <w:color w:val="FF0000"/>
              </w:rPr>
              <w:t>.</w:t>
            </w:r>
            <w:r w:rsidRPr="00105A6B">
              <w:rPr>
                <w:rFonts w:ascii="標楷體" w:eastAsia="標楷體" w:hAnsi="標楷體" w:hint="eastAsia"/>
                <w:color w:val="FF0000"/>
              </w:rPr>
              <w:t>30</w:t>
            </w:r>
          </w:p>
          <w:p w:rsidR="00AE3C48" w:rsidRPr="001273BC" w:rsidRDefault="00AE3C48" w:rsidP="004332CB">
            <w:pPr>
              <w:rPr>
                <w:rFonts w:ascii="標楷體" w:eastAsia="標楷體" w:hAnsi="標楷體"/>
              </w:rPr>
            </w:pPr>
            <w:r w:rsidRPr="00502FE7">
              <w:rPr>
                <w:rFonts w:ascii="標楷體" w:eastAsia="標楷體" w:hAnsi="標楷體"/>
              </w:rPr>
              <w:t>13:00~16:00</w:t>
            </w:r>
          </w:p>
        </w:tc>
        <w:tc>
          <w:tcPr>
            <w:tcW w:w="20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E3C48" w:rsidRPr="001273BC" w:rsidRDefault="00AE3C48" w:rsidP="004332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素養導向教學活動設計發表</w:t>
            </w:r>
          </w:p>
        </w:tc>
        <w:tc>
          <w:tcPr>
            <w:tcW w:w="14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E3C48" w:rsidRDefault="00AE3C48" w:rsidP="004332CB">
            <w:pPr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  <w:lang w:eastAsia="zh-HK"/>
              </w:rPr>
              <w:t>輔導團成員</w:t>
            </w:r>
            <w:r>
              <w:rPr>
                <w:rFonts w:ascii="標楷體" w:eastAsia="標楷體" w:hAnsi="標楷體" w:cs="新細明體" w:hint="eastAsia"/>
              </w:rPr>
              <w:t>(3</w:t>
            </w:r>
            <w:r>
              <w:rPr>
                <w:rFonts w:ascii="標楷體" w:eastAsia="標楷體" w:hAnsi="標楷體" w:cs="新細明體" w:hint="eastAsia"/>
                <w:lang w:eastAsia="zh-HK"/>
              </w:rPr>
              <w:t>節</w:t>
            </w:r>
            <w:r>
              <w:rPr>
                <w:rFonts w:ascii="標楷體" w:eastAsia="標楷體" w:hAnsi="標楷體" w:cs="新細明體" w:hint="eastAsia"/>
              </w:rPr>
              <w:t>)</w:t>
            </w:r>
          </w:p>
          <w:p w:rsidR="00AE3C48" w:rsidRPr="001273BC" w:rsidRDefault="00AE3C48" w:rsidP="004332CB">
            <w:pPr>
              <w:rPr>
                <w:rFonts w:ascii="標楷體" w:eastAsia="標楷體" w:hAnsi="標楷體" w:cs="新細明體"/>
              </w:rPr>
            </w:pPr>
            <w:r w:rsidRPr="0033141A">
              <w:rPr>
                <w:rFonts w:ascii="標楷體" w:eastAsia="標楷體" w:hAnsi="標楷體" w:hint="eastAsia"/>
                <w:color w:val="FF0000"/>
              </w:rPr>
              <w:t>(</w:t>
            </w:r>
            <w:r w:rsidRPr="0033141A">
              <w:rPr>
                <w:rFonts w:ascii="標楷體" w:eastAsia="標楷體" w:hAnsi="標楷體" w:hint="eastAsia"/>
                <w:color w:val="FF0000"/>
                <w:lang w:eastAsia="zh-HK"/>
              </w:rPr>
              <w:t>外聘隸屬關係</w:t>
            </w:r>
            <w:r w:rsidRPr="0033141A">
              <w:rPr>
                <w:rFonts w:ascii="標楷體" w:eastAsia="標楷體" w:hAnsi="標楷體" w:hint="eastAsia"/>
                <w:color w:val="FF0000"/>
              </w:rPr>
              <w:t>)</w:t>
            </w:r>
          </w:p>
        </w:tc>
      </w:tr>
      <w:tr w:rsidR="00AE3C48" w:rsidRPr="001273BC" w:rsidTr="004332CB">
        <w:trPr>
          <w:trHeight w:val="380"/>
        </w:trPr>
        <w:tc>
          <w:tcPr>
            <w:tcW w:w="4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E3C48" w:rsidRDefault="00AE3C48" w:rsidP="004332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00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E3C48" w:rsidRPr="00502FE7" w:rsidRDefault="00AE3C48" w:rsidP="004332CB">
            <w:pPr>
              <w:rPr>
                <w:rFonts w:ascii="標楷體" w:eastAsia="標楷體" w:hAnsi="標楷體"/>
              </w:rPr>
            </w:pPr>
            <w:r w:rsidRPr="004A0ED8">
              <w:rPr>
                <w:rFonts w:ascii="標楷體" w:eastAsia="標楷體" w:hAnsi="標楷體"/>
                <w:color w:val="FF0000"/>
              </w:rPr>
              <w:t>1</w:t>
            </w:r>
            <w:r w:rsidRPr="004A0ED8">
              <w:rPr>
                <w:rFonts w:ascii="標楷體" w:eastAsia="標楷體" w:hAnsi="標楷體" w:hint="eastAsia"/>
                <w:color w:val="FF0000"/>
              </w:rPr>
              <w:t>11</w:t>
            </w:r>
            <w:r>
              <w:rPr>
                <w:rFonts w:ascii="標楷體" w:eastAsia="標楷體" w:hAnsi="標楷體"/>
              </w:rPr>
              <w:t>.</w:t>
            </w:r>
            <w:bookmarkStart w:id="1" w:name="_GoBack"/>
            <w:r w:rsidRPr="00105A6B">
              <w:rPr>
                <w:rFonts w:ascii="標楷體" w:eastAsia="標楷體" w:hAnsi="標楷體" w:hint="eastAsia"/>
                <w:color w:val="FF0000"/>
              </w:rPr>
              <w:t>0</w:t>
            </w:r>
            <w:r w:rsidR="00105A6B" w:rsidRPr="00105A6B">
              <w:rPr>
                <w:rFonts w:ascii="標楷體" w:eastAsia="標楷體" w:hAnsi="標楷體" w:hint="eastAsia"/>
                <w:color w:val="FF0000"/>
              </w:rPr>
              <w:t>4</w:t>
            </w:r>
            <w:r w:rsidRPr="00105A6B">
              <w:rPr>
                <w:rFonts w:ascii="標楷體" w:eastAsia="標楷體" w:hAnsi="標楷體"/>
                <w:color w:val="FF0000"/>
              </w:rPr>
              <w:t>.</w:t>
            </w:r>
            <w:r w:rsidR="00105A6B" w:rsidRPr="00105A6B">
              <w:rPr>
                <w:rFonts w:ascii="標楷體" w:eastAsia="標楷體" w:hAnsi="標楷體" w:hint="eastAsia"/>
                <w:color w:val="FF0000"/>
              </w:rPr>
              <w:t>20</w:t>
            </w:r>
            <w:bookmarkEnd w:id="1"/>
          </w:p>
          <w:p w:rsidR="00AE3C48" w:rsidRPr="001273BC" w:rsidRDefault="00AE3C48" w:rsidP="004332CB">
            <w:pPr>
              <w:rPr>
                <w:rFonts w:ascii="標楷體" w:eastAsia="標楷體" w:hAnsi="標楷體"/>
              </w:rPr>
            </w:pPr>
            <w:r w:rsidRPr="00502FE7">
              <w:rPr>
                <w:rFonts w:ascii="標楷體" w:eastAsia="標楷體" w:hAnsi="標楷體"/>
              </w:rPr>
              <w:t>13:00~16:00</w:t>
            </w:r>
          </w:p>
        </w:tc>
        <w:tc>
          <w:tcPr>
            <w:tcW w:w="20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E3C48" w:rsidRPr="001273BC" w:rsidRDefault="00AE3C48" w:rsidP="004332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素養導向教學活動設計發表評析</w:t>
            </w:r>
          </w:p>
        </w:tc>
        <w:tc>
          <w:tcPr>
            <w:tcW w:w="14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E3C48" w:rsidRDefault="00AE3C48" w:rsidP="004332CB">
            <w:pPr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  <w:lang w:eastAsia="zh-HK"/>
              </w:rPr>
              <w:t>輔導團成員</w:t>
            </w:r>
            <w:r>
              <w:rPr>
                <w:rFonts w:ascii="標楷體" w:eastAsia="標楷體" w:hAnsi="標楷體" w:cs="新細明體" w:hint="eastAsia"/>
              </w:rPr>
              <w:t>(3</w:t>
            </w:r>
            <w:r>
              <w:rPr>
                <w:rFonts w:ascii="標楷體" w:eastAsia="標楷體" w:hAnsi="標楷體" w:cs="新細明體" w:hint="eastAsia"/>
                <w:lang w:eastAsia="zh-HK"/>
              </w:rPr>
              <w:t>節</w:t>
            </w:r>
            <w:r>
              <w:rPr>
                <w:rFonts w:ascii="標楷體" w:eastAsia="標楷體" w:hAnsi="標楷體" w:cs="新細明體" w:hint="eastAsia"/>
              </w:rPr>
              <w:t>)</w:t>
            </w:r>
          </w:p>
          <w:p w:rsidR="00AE3C48" w:rsidRPr="001273BC" w:rsidRDefault="00AE3C48" w:rsidP="004332CB">
            <w:pPr>
              <w:rPr>
                <w:rFonts w:ascii="標楷體" w:eastAsia="標楷體" w:hAnsi="標楷體" w:cs="新細明體"/>
              </w:rPr>
            </w:pPr>
            <w:r w:rsidRPr="0033141A">
              <w:rPr>
                <w:rFonts w:ascii="標楷體" w:eastAsia="標楷體" w:hAnsi="標楷體" w:hint="eastAsia"/>
                <w:color w:val="FF0000"/>
              </w:rPr>
              <w:t>(</w:t>
            </w:r>
            <w:r w:rsidRPr="0033141A">
              <w:rPr>
                <w:rFonts w:ascii="標楷體" w:eastAsia="標楷體" w:hAnsi="標楷體" w:hint="eastAsia"/>
                <w:color w:val="FF0000"/>
                <w:lang w:eastAsia="zh-HK"/>
              </w:rPr>
              <w:t>外聘隸屬關係</w:t>
            </w:r>
            <w:r w:rsidRPr="0033141A">
              <w:rPr>
                <w:rFonts w:ascii="標楷體" w:eastAsia="標楷體" w:hAnsi="標楷體" w:hint="eastAsia"/>
                <w:color w:val="FF0000"/>
              </w:rPr>
              <w:t>)</w:t>
            </w:r>
          </w:p>
        </w:tc>
      </w:tr>
    </w:tbl>
    <w:p w:rsidR="00AE3C48" w:rsidRDefault="00AE3C48" w:rsidP="00AE3C48">
      <w:pPr>
        <w:rPr>
          <w:rFonts w:ascii="標楷體" w:eastAsia="標楷體" w:hAnsi="標楷體" w:cs="新細明體"/>
          <w:color w:val="000000"/>
        </w:rPr>
      </w:pPr>
    </w:p>
    <w:p w:rsidR="00AE3C48" w:rsidRDefault="00AE3C48" w:rsidP="00AE3C48">
      <w:pPr>
        <w:pStyle w:val="a3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經費來源與概算</w:t>
      </w:r>
      <w:r>
        <w:rPr>
          <w:rFonts w:ascii="Times" w:eastAsia="標楷體" w:hAnsi="Times" w:hint="eastAsia"/>
        </w:rPr>
        <w:t xml:space="preserve">  </w:t>
      </w:r>
    </w:p>
    <w:p w:rsidR="00AE3C48" w:rsidRPr="009B68F2" w:rsidRDefault="00AE3C48" w:rsidP="00AE3C48">
      <w:pPr>
        <w:rPr>
          <w:rFonts w:ascii="Times" w:eastAsia="標楷體" w:hAnsi="Times"/>
        </w:rPr>
      </w:pPr>
      <w:r w:rsidRPr="001273BC">
        <w:rPr>
          <w:rFonts w:ascii="標楷體" w:eastAsia="標楷體" w:hAnsi="標楷體" w:cs="Gungsuh"/>
          <w:color w:val="000000"/>
        </w:rPr>
        <w:t xml:space="preserve">    </w:t>
      </w:r>
      <w:r w:rsidRPr="001273BC">
        <w:rPr>
          <w:rFonts w:ascii="標楷體" w:eastAsia="標楷體" w:hAnsi="標楷體" w:cs="新細明體" w:hint="eastAsia"/>
          <w:color w:val="000000"/>
        </w:rPr>
        <w:t>由「教育部補助直轄市縣</w:t>
      </w:r>
      <w:r w:rsidRPr="001273BC">
        <w:rPr>
          <w:rFonts w:ascii="標楷體" w:eastAsia="標楷體" w:hAnsi="標楷體" w:cs="Gungsuh"/>
          <w:color w:val="000000"/>
        </w:rPr>
        <w:t>(</w:t>
      </w:r>
      <w:r w:rsidRPr="001273BC">
        <w:rPr>
          <w:rFonts w:ascii="標楷體" w:eastAsia="標楷體" w:hAnsi="標楷體" w:cs="新細明體" w:hint="eastAsia"/>
          <w:color w:val="000000"/>
        </w:rPr>
        <w:t>市</w:t>
      </w:r>
      <w:r w:rsidRPr="001273BC">
        <w:rPr>
          <w:rFonts w:ascii="標楷體" w:eastAsia="標楷體" w:hAnsi="標楷體" w:cs="Gungsuh"/>
          <w:color w:val="000000"/>
        </w:rPr>
        <w:t>)</w:t>
      </w:r>
      <w:r w:rsidRPr="001273BC">
        <w:rPr>
          <w:rFonts w:ascii="標楷體" w:eastAsia="標楷體" w:hAnsi="標楷體" w:cs="新細明體" w:hint="eastAsia"/>
          <w:color w:val="000000"/>
        </w:rPr>
        <w:t>政府精進國民中學及國民小學教師教學專業與課程品質作業要點」及「桃園市</w:t>
      </w:r>
      <w:r>
        <w:rPr>
          <w:rFonts w:ascii="標楷體" w:eastAsia="標楷體" w:hAnsi="標楷體" w:cs="Gungsuh"/>
          <w:color w:val="000000"/>
        </w:rPr>
        <w:t>1</w:t>
      </w:r>
      <w:r>
        <w:rPr>
          <w:rFonts w:ascii="標楷體" w:eastAsia="標楷體" w:hAnsi="標楷體" w:cs="Gungsuh" w:hint="eastAsia"/>
          <w:color w:val="000000"/>
        </w:rPr>
        <w:t>10</w:t>
      </w:r>
      <w:r w:rsidRPr="001273BC">
        <w:rPr>
          <w:rFonts w:ascii="標楷體" w:eastAsia="標楷體" w:hAnsi="標楷體" w:cs="新細明體" w:hint="eastAsia"/>
          <w:color w:val="000000"/>
        </w:rPr>
        <w:t>學年度精進國民中小學教師教學專業與課程品質整體推動計畫」專款項下支應。</w:t>
      </w:r>
      <w:r>
        <w:rPr>
          <w:rFonts w:ascii="標楷體" w:eastAsia="標楷體" w:hAnsi="標楷體" w:cs="新細明體" w:hint="eastAsia"/>
          <w:color w:val="000000"/>
          <w:lang w:eastAsia="zh-HK"/>
        </w:rPr>
        <w:t>詳如附件經費概算表。</w:t>
      </w:r>
    </w:p>
    <w:p w:rsidR="00AE3C48" w:rsidRPr="00E91081" w:rsidRDefault="00AE3C48" w:rsidP="00AE3C48">
      <w:pPr>
        <w:pStyle w:val="a3"/>
        <w:numPr>
          <w:ilvl w:val="0"/>
          <w:numId w:val="1"/>
        </w:numPr>
        <w:autoSpaceDE w:val="0"/>
        <w:autoSpaceDN w:val="0"/>
        <w:adjustRightInd w:val="0"/>
        <w:spacing w:beforeLines="50" w:before="18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成效評估之實施</w:t>
      </w:r>
      <w:r>
        <w:rPr>
          <w:rFonts w:ascii="Times" w:eastAsia="標楷體" w:hAnsi="Times" w:hint="eastAsia"/>
          <w:lang w:eastAsia="zh-HK"/>
        </w:rPr>
        <w:t>及預期成效</w:t>
      </w:r>
    </w:p>
    <w:p w:rsidR="00AE3C48" w:rsidRDefault="00AE3C48" w:rsidP="00AE3C48">
      <w:pPr>
        <w:adjustRightInd w:val="0"/>
        <w:ind w:leftChars="-59" w:left="424" w:hangingChars="236" w:hanging="566"/>
        <w:rPr>
          <w:rFonts w:ascii="Times" w:eastAsia="標楷體" w:hAnsi="Times"/>
        </w:rPr>
      </w:pPr>
      <w:r w:rsidRPr="009B68F2">
        <w:rPr>
          <w:rFonts w:ascii="Times" w:eastAsia="標楷體" w:hAnsi="Times"/>
        </w:rPr>
        <w:t xml:space="preserve"> (</w:t>
      </w:r>
      <w:r w:rsidRPr="009B68F2">
        <w:rPr>
          <w:rFonts w:ascii="Times" w:eastAsia="標楷體" w:hAnsi="Times" w:hint="eastAsia"/>
        </w:rPr>
        <w:t>一</w:t>
      </w:r>
      <w:r w:rsidRPr="009B68F2">
        <w:rPr>
          <w:rFonts w:ascii="Times" w:eastAsia="標楷體" w:hAnsi="Times"/>
        </w:rPr>
        <w:t xml:space="preserve">) </w:t>
      </w:r>
      <w:r w:rsidRPr="009B68F2">
        <w:rPr>
          <w:rFonts w:ascii="Times" w:eastAsia="標楷體" w:hAnsi="Times" w:hint="eastAsia"/>
        </w:rPr>
        <w:t>探究以核心素養為導向的本土語文課程在課堂教學之可行性，並順應多元</w:t>
      </w:r>
      <w:r w:rsidRPr="009B68F2">
        <w:rPr>
          <w:rFonts w:ascii="Times" w:eastAsia="標楷體" w:hAnsi="Times" w:hint="eastAsia"/>
        </w:rPr>
        <w:t xml:space="preserve">        </w:t>
      </w:r>
      <w:r w:rsidRPr="009B68F2">
        <w:rPr>
          <w:rFonts w:ascii="Times" w:eastAsia="標楷體" w:hAnsi="Times" w:hint="eastAsia"/>
        </w:rPr>
        <w:t>智能潮流，導入多元評量以及跨領域統整課程的精神，以跨校的學習社群</w:t>
      </w:r>
      <w:r w:rsidRPr="009B68F2">
        <w:rPr>
          <w:rFonts w:ascii="Times" w:eastAsia="標楷體" w:hAnsi="Times" w:hint="eastAsia"/>
        </w:rPr>
        <w:t xml:space="preserve">          </w:t>
      </w:r>
      <w:r w:rsidRPr="009B68F2">
        <w:rPr>
          <w:rFonts w:ascii="Times" w:eastAsia="標楷體" w:hAnsi="Times" w:hint="eastAsia"/>
        </w:rPr>
        <w:t>模組進行實驗。</w:t>
      </w:r>
    </w:p>
    <w:p w:rsidR="00AE3C48" w:rsidRDefault="00AE3C48" w:rsidP="00AE3C48">
      <w:pPr>
        <w:adjustRightInd w:val="0"/>
        <w:ind w:left="422" w:hangingChars="176" w:hanging="422"/>
        <w:rPr>
          <w:rFonts w:ascii="Times" w:eastAsia="標楷體" w:hAnsi="Times"/>
        </w:rPr>
      </w:pPr>
      <w:r w:rsidRPr="009B68F2">
        <w:rPr>
          <w:rFonts w:ascii="Times" w:eastAsia="標楷體" w:hAnsi="Times"/>
        </w:rPr>
        <w:t>(</w:t>
      </w:r>
      <w:r w:rsidRPr="009B68F2">
        <w:rPr>
          <w:rFonts w:ascii="Times" w:eastAsia="標楷體" w:hAnsi="Times" w:hint="eastAsia"/>
        </w:rPr>
        <w:t>二</w:t>
      </w:r>
      <w:r w:rsidRPr="009B68F2">
        <w:rPr>
          <w:rFonts w:ascii="Times" w:eastAsia="標楷體" w:hAnsi="Times"/>
        </w:rPr>
        <w:t xml:space="preserve">) </w:t>
      </w:r>
      <w:r w:rsidRPr="009B68F2">
        <w:rPr>
          <w:rFonts w:ascii="Times" w:eastAsia="標楷體" w:hAnsi="Times" w:hint="eastAsia"/>
        </w:rPr>
        <w:t>藉由創意的教學策略提升學習興趣，增進學生聽、說、讀、寫全語言的能</w:t>
      </w:r>
      <w:r w:rsidRPr="009B68F2">
        <w:rPr>
          <w:rFonts w:ascii="Times" w:eastAsia="標楷體" w:hAnsi="Times" w:hint="eastAsia"/>
        </w:rPr>
        <w:t xml:space="preserve">          </w:t>
      </w:r>
      <w:r w:rsidRPr="009B68F2">
        <w:rPr>
          <w:rFonts w:ascii="Times" w:eastAsia="標楷體" w:hAnsi="Times" w:hint="eastAsia"/>
        </w:rPr>
        <w:t>力，並達到以核素養為導向之目標。</w:t>
      </w:r>
    </w:p>
    <w:p w:rsidR="00AE3C48" w:rsidRPr="009B68F2" w:rsidRDefault="00AE3C48" w:rsidP="00AE3C48">
      <w:pPr>
        <w:adjustRightInd w:val="0"/>
        <w:ind w:left="422" w:hangingChars="176" w:hanging="422"/>
        <w:rPr>
          <w:rFonts w:ascii="Times" w:eastAsia="標楷體" w:hAnsi="Times"/>
        </w:rPr>
      </w:pPr>
      <w:r w:rsidRPr="009B68F2">
        <w:rPr>
          <w:rFonts w:ascii="Times" w:eastAsia="標楷體" w:hAnsi="Times"/>
        </w:rPr>
        <w:t>(</w:t>
      </w:r>
      <w:r w:rsidRPr="009B68F2">
        <w:rPr>
          <w:rFonts w:ascii="Times" w:eastAsia="標楷體" w:hAnsi="Times" w:hint="eastAsia"/>
        </w:rPr>
        <w:t>三</w:t>
      </w:r>
      <w:r w:rsidRPr="009B68F2">
        <w:rPr>
          <w:rFonts w:ascii="Times" w:eastAsia="標楷體" w:hAnsi="Times"/>
        </w:rPr>
        <w:t>) 1</w:t>
      </w:r>
      <w:r w:rsidRPr="009B68F2">
        <w:rPr>
          <w:rFonts w:ascii="Times" w:eastAsia="標楷體" w:hAnsi="Times" w:hint="eastAsia"/>
        </w:rPr>
        <w:t>10</w:t>
      </w:r>
      <w:r w:rsidRPr="009B68F2">
        <w:rPr>
          <w:rFonts w:ascii="Times" w:eastAsia="標楷體" w:hAnsi="Times" w:hint="eastAsia"/>
        </w:rPr>
        <w:t>學年度之成效評估</w:t>
      </w:r>
      <w:r>
        <w:rPr>
          <w:rFonts w:ascii="Times" w:eastAsia="標楷體" w:hAnsi="Times" w:hint="eastAsia"/>
          <w:lang w:eastAsia="zh-HK"/>
        </w:rPr>
        <w:t>及預期成效</w:t>
      </w:r>
    </w:p>
    <w:tbl>
      <w:tblPr>
        <w:tblW w:w="9011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ayout w:type="fixed"/>
        <w:tblLook w:val="0000" w:firstRow="0" w:lastRow="0" w:firstColumn="0" w:lastColumn="0" w:noHBand="0" w:noVBand="0"/>
      </w:tblPr>
      <w:tblGrid>
        <w:gridCol w:w="1278"/>
        <w:gridCol w:w="2036"/>
        <w:gridCol w:w="1335"/>
        <w:gridCol w:w="2835"/>
        <w:gridCol w:w="1527"/>
      </w:tblGrid>
      <w:tr w:rsidR="00AE3C48" w:rsidRPr="009B68F2" w:rsidTr="004332CB">
        <w:trPr>
          <w:jc w:val="center"/>
        </w:trPr>
        <w:tc>
          <w:tcPr>
            <w:tcW w:w="1278" w:type="dxa"/>
            <w:shd w:val="clear" w:color="auto" w:fill="FFFFFF" w:themeFill="background1"/>
            <w:vAlign w:val="center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目標</w:t>
            </w:r>
          </w:p>
        </w:tc>
        <w:tc>
          <w:tcPr>
            <w:tcW w:w="2036" w:type="dxa"/>
            <w:shd w:val="clear" w:color="auto" w:fill="FFFFFF" w:themeFill="background1"/>
            <w:vAlign w:val="center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預期成效</w:t>
            </w:r>
          </w:p>
        </w:tc>
        <w:tc>
          <w:tcPr>
            <w:tcW w:w="1335" w:type="dxa"/>
            <w:shd w:val="clear" w:color="auto" w:fill="FFFFFF" w:themeFill="background1"/>
            <w:vAlign w:val="center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評估方式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評估效標</w:t>
            </w:r>
          </w:p>
        </w:tc>
        <w:tc>
          <w:tcPr>
            <w:tcW w:w="1527" w:type="dxa"/>
            <w:shd w:val="clear" w:color="auto" w:fill="FFFFFF" w:themeFill="background1"/>
            <w:vAlign w:val="center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評估工具</w:t>
            </w:r>
          </w:p>
        </w:tc>
      </w:tr>
      <w:tr w:rsidR="00AE3C48" w:rsidRPr="009B68F2" w:rsidTr="004332CB">
        <w:trPr>
          <w:jc w:val="center"/>
        </w:trPr>
        <w:tc>
          <w:tcPr>
            <w:tcW w:w="1278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提升本土語文專業知能</w:t>
            </w:r>
          </w:p>
        </w:tc>
        <w:tc>
          <w:tcPr>
            <w:tcW w:w="2036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透過研討與分享，內化課程的成效，提升本土</w:t>
            </w:r>
            <w:r w:rsidRPr="009B68F2">
              <w:rPr>
                <w:rFonts w:ascii="Times" w:eastAsia="標楷體" w:hAnsi="Times" w:hint="eastAsia"/>
              </w:rPr>
              <w:lastRenderedPageBreak/>
              <w:t>語文專業知能</w:t>
            </w:r>
          </w:p>
        </w:tc>
        <w:tc>
          <w:tcPr>
            <w:tcW w:w="1335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lastRenderedPageBreak/>
              <w:t>意見</w:t>
            </w:r>
          </w:p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回饋表</w:t>
            </w:r>
          </w:p>
        </w:tc>
        <w:tc>
          <w:tcPr>
            <w:tcW w:w="2835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互動討論發表使老師有更多腦力激盪，產出的各個教學活動設計</w:t>
            </w:r>
            <w:r w:rsidRPr="009B68F2">
              <w:rPr>
                <w:rFonts w:ascii="Times" w:eastAsia="標楷體" w:hAnsi="Times"/>
              </w:rPr>
              <w:t>,</w:t>
            </w:r>
            <w:r w:rsidRPr="009B68F2">
              <w:rPr>
                <w:rFonts w:ascii="Times" w:eastAsia="標楷體" w:hAnsi="Times" w:hint="eastAsia"/>
              </w:rPr>
              <w:t>可以</w:t>
            </w:r>
            <w:r w:rsidRPr="009B68F2">
              <w:rPr>
                <w:rFonts w:ascii="Times" w:eastAsia="標楷體" w:hAnsi="Times" w:hint="eastAsia"/>
              </w:rPr>
              <w:lastRenderedPageBreak/>
              <w:t>立刻使用在教學中</w:t>
            </w:r>
          </w:p>
        </w:tc>
        <w:tc>
          <w:tcPr>
            <w:tcW w:w="1527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lastRenderedPageBreak/>
              <w:t>意見回饋表</w:t>
            </w:r>
          </w:p>
        </w:tc>
      </w:tr>
      <w:tr w:rsidR="00AE3C48" w:rsidRPr="009B68F2" w:rsidTr="004332CB">
        <w:trPr>
          <w:jc w:val="center"/>
        </w:trPr>
        <w:tc>
          <w:tcPr>
            <w:tcW w:w="1278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lastRenderedPageBreak/>
              <w:t>提供授課教師參考資源</w:t>
            </w:r>
          </w:p>
        </w:tc>
        <w:tc>
          <w:tcPr>
            <w:tcW w:w="2036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提升本土語文教師知能，增進教學的技巧</w:t>
            </w:r>
          </w:p>
        </w:tc>
        <w:tc>
          <w:tcPr>
            <w:tcW w:w="1335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小組討論</w:t>
            </w:r>
          </w:p>
        </w:tc>
        <w:tc>
          <w:tcPr>
            <w:tcW w:w="2835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輔導團網站的資源分享，使老師有更多教學啟發</w:t>
            </w:r>
          </w:p>
        </w:tc>
        <w:tc>
          <w:tcPr>
            <w:tcW w:w="1527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網站瀏覽人次</w:t>
            </w:r>
          </w:p>
        </w:tc>
      </w:tr>
      <w:tr w:rsidR="00AE3C48" w:rsidRPr="009B68F2" w:rsidTr="004332CB">
        <w:trPr>
          <w:jc w:val="center"/>
        </w:trPr>
        <w:tc>
          <w:tcPr>
            <w:tcW w:w="1278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透過實作</w:t>
            </w:r>
          </w:p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增加研習教師內化課程</w:t>
            </w:r>
          </w:p>
        </w:tc>
        <w:tc>
          <w:tcPr>
            <w:tcW w:w="2036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提升本土語文教師知能，增進教學技巧</w:t>
            </w:r>
          </w:p>
        </w:tc>
        <w:tc>
          <w:tcPr>
            <w:tcW w:w="1335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協助領域發展與成長</w:t>
            </w:r>
          </w:p>
        </w:tc>
        <w:tc>
          <w:tcPr>
            <w:tcW w:w="2835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藉由與各縣市本土語文教師交流、參與工作坊，增進本土語文專業知能，進而分享給各校教師</w:t>
            </w:r>
          </w:p>
        </w:tc>
        <w:tc>
          <w:tcPr>
            <w:tcW w:w="1527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產出作品與口頭發表</w:t>
            </w:r>
          </w:p>
        </w:tc>
      </w:tr>
      <w:tr w:rsidR="00AE3C48" w:rsidRPr="009B68F2" w:rsidTr="004332CB">
        <w:trPr>
          <w:jc w:val="center"/>
        </w:trPr>
        <w:tc>
          <w:tcPr>
            <w:tcW w:w="1278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建立巿內</w:t>
            </w:r>
          </w:p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本土語文教師</w:t>
            </w:r>
          </w:p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分享機制</w:t>
            </w:r>
          </w:p>
        </w:tc>
        <w:tc>
          <w:tcPr>
            <w:tcW w:w="2036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能將研習所學帶回校內進行經驗知識分享</w:t>
            </w:r>
          </w:p>
        </w:tc>
        <w:tc>
          <w:tcPr>
            <w:tcW w:w="1335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願意進行以核心素養為導向的課程設計</w:t>
            </w:r>
          </w:p>
        </w:tc>
        <w:tc>
          <w:tcPr>
            <w:tcW w:w="2835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依閩客原不同特色，成立桃園市本土語文教師</w:t>
            </w:r>
            <w:r w:rsidRPr="009B68F2">
              <w:rPr>
                <w:rFonts w:ascii="Times" w:eastAsia="標楷體" w:hAnsi="Times" w:hint="eastAsia"/>
              </w:rPr>
              <w:t>l</w:t>
            </w:r>
            <w:r w:rsidRPr="009B68F2">
              <w:rPr>
                <w:rFonts w:ascii="Times" w:eastAsia="標楷體" w:hAnsi="Times"/>
              </w:rPr>
              <w:t>ine</w:t>
            </w:r>
            <w:r w:rsidRPr="009B68F2">
              <w:rPr>
                <w:rFonts w:ascii="Times" w:eastAsia="標楷體" w:hAnsi="Times" w:hint="eastAsia"/>
              </w:rPr>
              <w:t>群組，作為政策宣達語教學分享的平台</w:t>
            </w:r>
          </w:p>
        </w:tc>
        <w:tc>
          <w:tcPr>
            <w:tcW w:w="1527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line</w:t>
            </w:r>
            <w:r w:rsidRPr="009B68F2">
              <w:rPr>
                <w:rFonts w:ascii="Times" w:eastAsia="標楷體" w:hAnsi="Times" w:hint="eastAsia"/>
              </w:rPr>
              <w:t>群組參加人數</w:t>
            </w:r>
          </w:p>
        </w:tc>
      </w:tr>
    </w:tbl>
    <w:p w:rsidR="00AE3C48" w:rsidRPr="009B68F2" w:rsidRDefault="00AE3C48" w:rsidP="00AE3C48">
      <w:pPr>
        <w:adjustRightInd w:val="0"/>
        <w:rPr>
          <w:rFonts w:ascii="Times" w:eastAsia="標楷體" w:hAnsi="Times"/>
        </w:rPr>
      </w:pPr>
    </w:p>
    <w:p w:rsidR="00AE3C48" w:rsidRPr="00CB155B" w:rsidRDefault="00AE3C48" w:rsidP="00AE3C48">
      <w:pPr>
        <w:adjustRightInd w:val="0"/>
        <w:ind w:leftChars="193" w:left="463"/>
        <w:rPr>
          <w:rFonts w:ascii="Times" w:eastAsia="標楷體" w:hAnsi="Times"/>
          <w:color w:val="70AD47" w:themeColor="accent6"/>
        </w:rPr>
      </w:pPr>
      <w:r w:rsidRPr="00CB155B">
        <w:rPr>
          <w:rFonts w:ascii="Times" w:eastAsia="標楷體" w:hAnsi="Times"/>
          <w:color w:val="70AD47" w:themeColor="accent6"/>
        </w:rPr>
        <w:br w:type="page"/>
      </w:r>
    </w:p>
    <w:p w:rsidR="00AE3C48" w:rsidRDefault="00AE3C48" w:rsidP="00AE3C48">
      <w:pPr>
        <w:autoSpaceDE w:val="0"/>
        <w:autoSpaceDN w:val="0"/>
        <w:snapToGrid w:val="0"/>
        <w:ind w:leftChars="-177" w:left="-425" w:rightChars="-142" w:right="-341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  <w:lang w:eastAsia="zh-HK"/>
        </w:rPr>
        <w:lastRenderedPageBreak/>
        <w:t>附件：</w:t>
      </w:r>
    </w:p>
    <w:p w:rsidR="00AE3C48" w:rsidRDefault="00AE3C48" w:rsidP="00AE3C48">
      <w:pPr>
        <w:autoSpaceDE w:val="0"/>
        <w:autoSpaceDN w:val="0"/>
        <w:snapToGrid w:val="0"/>
        <w:ind w:leftChars="-177" w:left="-425" w:rightChars="-142" w:right="-341"/>
        <w:jc w:val="center"/>
        <w:rPr>
          <w:rFonts w:ascii="標楷體" w:eastAsia="標楷體" w:hAnsi="標楷體"/>
          <w:b/>
        </w:rPr>
      </w:pPr>
      <w:r w:rsidRPr="00F65BA1">
        <w:rPr>
          <w:rFonts w:ascii="標楷體" w:eastAsia="標楷體" w:hAnsi="標楷體" w:hint="eastAsia"/>
          <w:b/>
        </w:rPr>
        <w:t>桃園市110學年度精進國民中小學教師教學專業與課程品質整體推動計畫</w:t>
      </w:r>
    </w:p>
    <w:p w:rsidR="00AE3C48" w:rsidRDefault="00AE3C48" w:rsidP="00AE3C48">
      <w:pPr>
        <w:autoSpaceDE w:val="0"/>
        <w:autoSpaceDN w:val="0"/>
        <w:snapToGrid w:val="0"/>
        <w:ind w:leftChars="-177" w:left="-425" w:rightChars="-142" w:right="-341"/>
        <w:jc w:val="center"/>
        <w:rPr>
          <w:rFonts w:ascii="標楷體" w:eastAsia="標楷體" w:hAnsi="標楷體"/>
          <w:b/>
        </w:rPr>
      </w:pPr>
      <w:r w:rsidRPr="001273BC">
        <w:rPr>
          <w:rFonts w:ascii="標楷體" w:eastAsia="標楷體" w:hAnsi="標楷體"/>
          <w:b/>
        </w:rPr>
        <w:t>國民教育輔導團</w:t>
      </w:r>
      <w:r w:rsidRPr="001273BC">
        <w:rPr>
          <w:rFonts w:ascii="標楷體" w:eastAsia="標楷體" w:hAnsi="標楷體" w:hint="eastAsia"/>
          <w:b/>
        </w:rPr>
        <w:t>語文學習</w:t>
      </w:r>
      <w:r w:rsidRPr="001273BC">
        <w:rPr>
          <w:rFonts w:ascii="標楷體" w:eastAsia="標楷體" w:hAnsi="標楷體"/>
          <w:b/>
        </w:rPr>
        <w:t>領域</w:t>
      </w:r>
      <w:r w:rsidRPr="001273BC">
        <w:rPr>
          <w:rFonts w:ascii="標楷體" w:eastAsia="標楷體" w:hAnsi="標楷體" w:hint="eastAsia"/>
          <w:b/>
        </w:rPr>
        <w:t>國小本土語文</w:t>
      </w:r>
      <w:r w:rsidRPr="001273BC">
        <w:rPr>
          <w:rFonts w:ascii="標楷體" w:eastAsia="標楷體" w:hAnsi="標楷體"/>
          <w:b/>
        </w:rPr>
        <w:t>輔導小組</w:t>
      </w:r>
      <w:r w:rsidRPr="001273BC">
        <w:rPr>
          <w:rFonts w:ascii="標楷體" w:eastAsia="標楷體" w:hAnsi="標楷體" w:hint="eastAsia"/>
          <w:b/>
        </w:rPr>
        <w:t xml:space="preserve">                  </w:t>
      </w:r>
    </w:p>
    <w:p w:rsidR="00AE3C48" w:rsidRDefault="00AE3C48" w:rsidP="00AE3C48">
      <w:pPr>
        <w:autoSpaceDE w:val="0"/>
        <w:autoSpaceDN w:val="0"/>
        <w:snapToGrid w:val="0"/>
        <w:ind w:leftChars="-177" w:left="-425" w:rightChars="-142" w:right="-341"/>
        <w:jc w:val="center"/>
        <w:rPr>
          <w:rFonts w:ascii="標楷體" w:eastAsia="標楷體" w:hAnsi="標楷體"/>
          <w:b/>
        </w:rPr>
      </w:pPr>
      <w:r w:rsidRPr="001273BC">
        <w:rPr>
          <w:rFonts w:ascii="標楷體" w:eastAsia="標楷體" w:hAnsi="標楷體" w:hint="eastAsia"/>
          <w:b/>
        </w:rPr>
        <w:t>國小本土語文素養導向教學研究學習社群經費概算表</w:t>
      </w:r>
      <w:r>
        <w:rPr>
          <w:rFonts w:ascii="標楷體" w:eastAsia="標楷體" w:hAnsi="標楷體" w:hint="eastAsia"/>
          <w:b/>
        </w:rPr>
        <w:t>(大有國小)</w:t>
      </w:r>
    </w:p>
    <w:p w:rsidR="00AE3C48" w:rsidRDefault="00AE3C48" w:rsidP="00AE3C48">
      <w:pPr>
        <w:autoSpaceDE w:val="0"/>
        <w:autoSpaceDN w:val="0"/>
        <w:snapToGrid w:val="0"/>
        <w:ind w:leftChars="-177" w:left="-425" w:rightChars="-142" w:right="-341"/>
        <w:jc w:val="center"/>
        <w:rPr>
          <w:rFonts w:ascii="標楷體" w:eastAsia="標楷體" w:hAnsi="標楷體"/>
          <w:b/>
        </w:rPr>
      </w:pPr>
    </w:p>
    <w:tbl>
      <w:tblPr>
        <w:tblW w:w="981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1418"/>
        <w:gridCol w:w="1276"/>
        <w:gridCol w:w="708"/>
        <w:gridCol w:w="373"/>
        <w:gridCol w:w="478"/>
        <w:gridCol w:w="1134"/>
        <w:gridCol w:w="3859"/>
      </w:tblGrid>
      <w:tr w:rsidR="00AE3C48" w:rsidRPr="00234927" w:rsidTr="004332CB">
        <w:trPr>
          <w:jc w:val="center"/>
        </w:trPr>
        <w:tc>
          <w:tcPr>
            <w:tcW w:w="9810" w:type="dxa"/>
            <w:gridSpan w:val="8"/>
            <w:vAlign w:val="center"/>
          </w:tcPr>
          <w:p w:rsidR="00AE3C48" w:rsidRPr="00234927" w:rsidRDefault="00AE3C48" w:rsidP="004332CB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733C20">
              <w:rPr>
                <w:rFonts w:ascii="標楷體" w:eastAsia="標楷體" w:hAnsi="標楷體" w:hint="eastAsia"/>
                <w:lang w:eastAsia="zh-HK"/>
              </w:rPr>
              <w:t>第一期-一、國小本土語文素養導向教學研究學習社群實施計畫</w:t>
            </w:r>
          </w:p>
        </w:tc>
      </w:tr>
      <w:tr w:rsidR="00AE3C48" w:rsidRPr="00234927" w:rsidTr="004332CB">
        <w:trPr>
          <w:jc w:val="center"/>
        </w:trPr>
        <w:tc>
          <w:tcPr>
            <w:tcW w:w="564" w:type="dxa"/>
            <w:vAlign w:val="center"/>
          </w:tcPr>
          <w:p w:rsidR="00AE3C48" w:rsidRPr="00234927" w:rsidRDefault="00AE3C48" w:rsidP="004332CB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1418" w:type="dxa"/>
            <w:vAlign w:val="center"/>
          </w:tcPr>
          <w:p w:rsidR="00AE3C48" w:rsidRPr="00234927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1276" w:type="dxa"/>
            <w:vAlign w:val="center"/>
          </w:tcPr>
          <w:p w:rsidR="00AE3C48" w:rsidRPr="00234927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單價</w:t>
            </w:r>
          </w:p>
        </w:tc>
        <w:tc>
          <w:tcPr>
            <w:tcW w:w="708" w:type="dxa"/>
            <w:vAlign w:val="center"/>
          </w:tcPr>
          <w:p w:rsidR="00AE3C48" w:rsidRPr="00234927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851" w:type="dxa"/>
            <w:gridSpan w:val="2"/>
            <w:vAlign w:val="center"/>
          </w:tcPr>
          <w:p w:rsidR="00AE3C48" w:rsidRPr="00234927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134" w:type="dxa"/>
            <w:vAlign w:val="center"/>
          </w:tcPr>
          <w:p w:rsidR="00AE3C48" w:rsidRPr="00234927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總價</w:t>
            </w:r>
          </w:p>
        </w:tc>
        <w:tc>
          <w:tcPr>
            <w:tcW w:w="3859" w:type="dxa"/>
            <w:vAlign w:val="center"/>
          </w:tcPr>
          <w:p w:rsidR="00AE3C48" w:rsidRPr="00234927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備註</w:t>
            </w:r>
          </w:p>
        </w:tc>
      </w:tr>
      <w:tr w:rsidR="00AE3C48" w:rsidRPr="00234927" w:rsidTr="004332CB">
        <w:trPr>
          <w:jc w:val="center"/>
        </w:trPr>
        <w:tc>
          <w:tcPr>
            <w:tcW w:w="564" w:type="dxa"/>
            <w:vAlign w:val="center"/>
          </w:tcPr>
          <w:p w:rsidR="00AE3C48" w:rsidRPr="00234927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1</w:t>
            </w:r>
          </w:p>
        </w:tc>
        <w:tc>
          <w:tcPr>
            <w:tcW w:w="1418" w:type="dxa"/>
            <w:vAlign w:val="center"/>
            <w:hideMark/>
          </w:tcPr>
          <w:p w:rsidR="00AE3C48" w:rsidRPr="00234927" w:rsidRDefault="00AE3C48" w:rsidP="004332CB">
            <w:pPr>
              <w:kinsoku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講師鐘點費</w:t>
            </w:r>
          </w:p>
        </w:tc>
        <w:tc>
          <w:tcPr>
            <w:tcW w:w="1276" w:type="dxa"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2</w:t>
            </w:r>
            <w:r w:rsidRPr="00F0145F">
              <w:rPr>
                <w:rFonts w:ascii="標楷體" w:eastAsia="標楷體" w:hAnsi="標楷體"/>
              </w:rPr>
              <w:t>,000</w:t>
            </w:r>
          </w:p>
        </w:tc>
        <w:tc>
          <w:tcPr>
            <w:tcW w:w="708" w:type="dxa"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851" w:type="dxa"/>
            <w:gridSpan w:val="2"/>
            <w:vAlign w:val="center"/>
            <w:hideMark/>
          </w:tcPr>
          <w:p w:rsidR="00AE3C48" w:rsidRPr="00F0145F" w:rsidRDefault="00AE3C48" w:rsidP="004332CB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</w:rPr>
            </w:pPr>
            <w:r w:rsidRPr="00F0145F">
              <w:rPr>
                <w:rFonts w:ascii="標楷體" w:eastAsia="標楷體" w:hAnsi="標楷體" w:cs="新細明體" w:hint="eastAsia"/>
              </w:rPr>
              <w:t>節</w:t>
            </w:r>
          </w:p>
        </w:tc>
        <w:tc>
          <w:tcPr>
            <w:tcW w:w="1134" w:type="dxa"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18</w:t>
            </w:r>
            <w:r w:rsidRPr="00F0145F">
              <w:rPr>
                <w:rFonts w:ascii="標楷體" w:eastAsia="標楷體" w:hAnsi="標楷體"/>
              </w:rPr>
              <w:t>,000</w:t>
            </w:r>
          </w:p>
        </w:tc>
        <w:tc>
          <w:tcPr>
            <w:tcW w:w="3859" w:type="dxa"/>
            <w:vAlign w:val="center"/>
            <w:hideMark/>
          </w:tcPr>
          <w:p w:rsidR="00AE3C48" w:rsidRPr="00F0145F" w:rsidRDefault="00AE3C48" w:rsidP="004332CB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外聘講師2,000元/節</w:t>
            </w:r>
          </w:p>
        </w:tc>
      </w:tr>
      <w:tr w:rsidR="00AE3C48" w:rsidRPr="00234927" w:rsidTr="004332CB">
        <w:trPr>
          <w:jc w:val="center"/>
        </w:trPr>
        <w:tc>
          <w:tcPr>
            <w:tcW w:w="564" w:type="dxa"/>
            <w:vAlign w:val="center"/>
          </w:tcPr>
          <w:p w:rsidR="00AE3C48" w:rsidRPr="00234927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2</w:t>
            </w:r>
          </w:p>
        </w:tc>
        <w:tc>
          <w:tcPr>
            <w:tcW w:w="1418" w:type="dxa"/>
            <w:vAlign w:val="center"/>
          </w:tcPr>
          <w:p w:rsidR="00AE3C48" w:rsidRPr="00234927" w:rsidRDefault="00AE3C48" w:rsidP="004332CB">
            <w:pPr>
              <w:kinsoku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差旅費</w:t>
            </w:r>
          </w:p>
        </w:tc>
        <w:tc>
          <w:tcPr>
            <w:tcW w:w="1276" w:type="dxa"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6</w:t>
            </w:r>
            <w:r w:rsidRPr="00F0145F">
              <w:rPr>
                <w:rFonts w:ascii="標楷體" w:eastAsia="標楷體" w:hAnsi="標楷體"/>
              </w:rPr>
              <w:t>,000</w:t>
            </w:r>
          </w:p>
        </w:tc>
        <w:tc>
          <w:tcPr>
            <w:tcW w:w="708" w:type="dxa"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</w:rPr>
            </w:pPr>
            <w:r w:rsidRPr="00F0145F">
              <w:rPr>
                <w:rFonts w:ascii="標楷體" w:eastAsia="標楷體" w:hAnsi="標楷體" w:cs="新細明體" w:hint="eastAsia"/>
                <w:lang w:eastAsia="zh-HK"/>
              </w:rPr>
              <w:t>式</w:t>
            </w:r>
          </w:p>
        </w:tc>
        <w:tc>
          <w:tcPr>
            <w:tcW w:w="1134" w:type="dxa"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6</w:t>
            </w:r>
            <w:r w:rsidRPr="00F0145F">
              <w:rPr>
                <w:rFonts w:ascii="標楷體" w:eastAsia="標楷體" w:hAnsi="標楷體"/>
              </w:rPr>
              <w:t>,000</w:t>
            </w:r>
          </w:p>
        </w:tc>
        <w:tc>
          <w:tcPr>
            <w:tcW w:w="3859" w:type="dxa"/>
            <w:vAlign w:val="center"/>
          </w:tcPr>
          <w:p w:rsidR="00AE3C48" w:rsidRPr="00F0145F" w:rsidRDefault="00AE3C48" w:rsidP="004332CB">
            <w:pPr>
              <w:snapToGrid w:val="0"/>
              <w:contextualSpacing/>
              <w:mirrorIndents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依據「</w:t>
            </w:r>
            <w:r w:rsidRPr="00F0145F">
              <w:rPr>
                <w:rFonts w:ascii="標楷體" w:eastAsia="標楷體" w:hAnsi="標楷體" w:hint="eastAsia"/>
                <w:lang w:eastAsia="zh-HK"/>
              </w:rPr>
              <w:t>桃園市政府各機關學校國內出差旅費報支要點</w:t>
            </w:r>
            <w:r w:rsidRPr="00F0145F">
              <w:rPr>
                <w:rFonts w:ascii="標楷體" w:eastAsia="標楷體" w:hAnsi="標楷體" w:hint="eastAsia"/>
              </w:rPr>
              <w:t>」</w:t>
            </w:r>
            <w:r w:rsidRPr="00F0145F">
              <w:rPr>
                <w:rFonts w:eastAsia="標楷體" w:hint="eastAsia"/>
              </w:rPr>
              <w:t>覈實支應</w:t>
            </w:r>
            <w:r w:rsidRPr="00F0145F">
              <w:rPr>
                <w:rFonts w:eastAsia="標楷體" w:hint="eastAsia"/>
              </w:rPr>
              <w:t>(</w:t>
            </w:r>
            <w:r w:rsidRPr="00F0145F">
              <w:rPr>
                <w:rFonts w:eastAsia="標楷體" w:hint="eastAsia"/>
                <w:lang w:eastAsia="zh-HK"/>
              </w:rPr>
              <w:t>市款支應</w:t>
            </w:r>
            <w:r w:rsidRPr="00F0145F">
              <w:rPr>
                <w:rFonts w:eastAsia="標楷體" w:hint="eastAsia"/>
                <w:lang w:eastAsia="zh-HK"/>
              </w:rPr>
              <w:t>)</w:t>
            </w:r>
          </w:p>
        </w:tc>
      </w:tr>
      <w:tr w:rsidR="00AE3C48" w:rsidRPr="00234927" w:rsidTr="004332CB">
        <w:trPr>
          <w:jc w:val="center"/>
        </w:trPr>
        <w:tc>
          <w:tcPr>
            <w:tcW w:w="564" w:type="dxa"/>
            <w:vAlign w:val="center"/>
          </w:tcPr>
          <w:p w:rsidR="00AE3C48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3</w:t>
            </w:r>
          </w:p>
        </w:tc>
        <w:tc>
          <w:tcPr>
            <w:tcW w:w="1418" w:type="dxa"/>
            <w:vAlign w:val="center"/>
          </w:tcPr>
          <w:p w:rsidR="00AE3C48" w:rsidRPr="00234927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場地佈置費</w:t>
            </w:r>
          </w:p>
        </w:tc>
        <w:tc>
          <w:tcPr>
            <w:tcW w:w="1276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1,000</w:t>
            </w:r>
          </w:p>
        </w:tc>
        <w:tc>
          <w:tcPr>
            <w:tcW w:w="708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  <w:lang w:eastAsia="zh-HK"/>
              </w:rPr>
              <w:t>式</w:t>
            </w:r>
          </w:p>
        </w:tc>
        <w:tc>
          <w:tcPr>
            <w:tcW w:w="1134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1,000</w:t>
            </w:r>
          </w:p>
        </w:tc>
        <w:tc>
          <w:tcPr>
            <w:tcW w:w="3859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  <w:lang w:eastAsia="zh-HK"/>
              </w:rPr>
              <w:t>場地所需之耗材等</w:t>
            </w:r>
          </w:p>
        </w:tc>
      </w:tr>
      <w:tr w:rsidR="00AE3C48" w:rsidRPr="00234927" w:rsidTr="004332CB">
        <w:trPr>
          <w:jc w:val="center"/>
        </w:trPr>
        <w:tc>
          <w:tcPr>
            <w:tcW w:w="564" w:type="dxa"/>
            <w:vAlign w:val="center"/>
          </w:tcPr>
          <w:p w:rsidR="00AE3C48" w:rsidRPr="00234927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4</w:t>
            </w:r>
          </w:p>
        </w:tc>
        <w:tc>
          <w:tcPr>
            <w:tcW w:w="1418" w:type="dxa"/>
            <w:vAlign w:val="center"/>
          </w:tcPr>
          <w:p w:rsidR="00AE3C48" w:rsidRPr="00234927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234927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1276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/>
              </w:rPr>
              <w:t>80</w:t>
            </w:r>
          </w:p>
        </w:tc>
        <w:tc>
          <w:tcPr>
            <w:tcW w:w="708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/>
              </w:rPr>
              <w:t>50</w:t>
            </w:r>
          </w:p>
        </w:tc>
        <w:tc>
          <w:tcPr>
            <w:tcW w:w="851" w:type="dxa"/>
            <w:gridSpan w:val="2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4A0ED8">
              <w:rPr>
                <w:rFonts w:ascii="標楷體" w:eastAsia="標楷體" w:hAnsi="標楷體" w:hint="eastAsia"/>
                <w:color w:val="FF0000"/>
              </w:rPr>
              <w:t>人次</w:t>
            </w:r>
          </w:p>
        </w:tc>
        <w:tc>
          <w:tcPr>
            <w:tcW w:w="1134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4,000</w:t>
            </w:r>
          </w:p>
        </w:tc>
        <w:tc>
          <w:tcPr>
            <w:tcW w:w="3859" w:type="dxa"/>
            <w:vAlign w:val="center"/>
            <w:hideMark/>
          </w:tcPr>
          <w:p w:rsidR="00AE3C48" w:rsidRPr="00F0145F" w:rsidRDefault="00AE3C48" w:rsidP="004332CB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  <w:lang w:eastAsia="zh-HK"/>
              </w:rPr>
              <w:t>講義、手冊影印所需</w:t>
            </w:r>
          </w:p>
        </w:tc>
      </w:tr>
      <w:tr w:rsidR="00AE3C48" w:rsidRPr="00234927" w:rsidTr="004332CB">
        <w:trPr>
          <w:jc w:val="center"/>
        </w:trPr>
        <w:tc>
          <w:tcPr>
            <w:tcW w:w="564" w:type="dxa"/>
            <w:vAlign w:val="center"/>
          </w:tcPr>
          <w:p w:rsidR="00AE3C48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5</w:t>
            </w:r>
          </w:p>
        </w:tc>
        <w:tc>
          <w:tcPr>
            <w:tcW w:w="1418" w:type="dxa"/>
            <w:vAlign w:val="center"/>
          </w:tcPr>
          <w:p w:rsidR="00AE3C48" w:rsidRPr="00234927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教材教具費</w:t>
            </w:r>
          </w:p>
        </w:tc>
        <w:tc>
          <w:tcPr>
            <w:tcW w:w="1276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8,000</w:t>
            </w:r>
          </w:p>
        </w:tc>
        <w:tc>
          <w:tcPr>
            <w:tcW w:w="708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  <w:lang w:eastAsia="zh-HK"/>
              </w:rPr>
              <w:t>式</w:t>
            </w:r>
          </w:p>
        </w:tc>
        <w:tc>
          <w:tcPr>
            <w:tcW w:w="1134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8,000</w:t>
            </w:r>
          </w:p>
        </w:tc>
        <w:tc>
          <w:tcPr>
            <w:tcW w:w="3859" w:type="dxa"/>
            <w:vAlign w:val="center"/>
          </w:tcPr>
          <w:p w:rsidR="00AE3C48" w:rsidRPr="00F0145F" w:rsidRDefault="00AE3C48" w:rsidP="004332CB">
            <w:pPr>
              <w:spacing w:line="240" w:lineRule="exact"/>
              <w:contextualSpacing/>
              <w:mirrorIndents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詳如後附清單(市款支應)</w:t>
            </w:r>
          </w:p>
        </w:tc>
      </w:tr>
      <w:tr w:rsidR="00AE3C48" w:rsidRPr="00234927" w:rsidTr="004332CB">
        <w:trPr>
          <w:jc w:val="center"/>
        </w:trPr>
        <w:tc>
          <w:tcPr>
            <w:tcW w:w="564" w:type="dxa"/>
            <w:vAlign w:val="center"/>
          </w:tcPr>
          <w:p w:rsidR="00AE3C48" w:rsidRPr="00234927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6</w:t>
            </w:r>
          </w:p>
        </w:tc>
        <w:tc>
          <w:tcPr>
            <w:tcW w:w="1418" w:type="dxa"/>
            <w:vAlign w:val="center"/>
            <w:hideMark/>
          </w:tcPr>
          <w:p w:rsidR="00AE3C48" w:rsidRPr="00234927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234927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1276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2</w:t>
            </w:r>
            <w:r w:rsidRPr="00F0145F">
              <w:rPr>
                <w:rFonts w:ascii="標楷體" w:eastAsia="標楷體" w:hAnsi="標楷體"/>
              </w:rPr>
              <w:t>,</w:t>
            </w:r>
            <w:r w:rsidRPr="00F0145F">
              <w:rPr>
                <w:rFonts w:ascii="標楷體" w:eastAsia="標楷體" w:hAnsi="標楷體" w:hint="eastAsia"/>
              </w:rPr>
              <w:t>4</w:t>
            </w:r>
            <w:r w:rsidRPr="00F0145F">
              <w:rPr>
                <w:rFonts w:ascii="標楷體" w:eastAsia="標楷體" w:hAnsi="標楷體"/>
              </w:rPr>
              <w:t>00</w:t>
            </w:r>
          </w:p>
        </w:tc>
        <w:tc>
          <w:tcPr>
            <w:tcW w:w="708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/>
              </w:rPr>
              <w:t>1</w:t>
            </w:r>
          </w:p>
        </w:tc>
        <w:tc>
          <w:tcPr>
            <w:tcW w:w="851" w:type="dxa"/>
            <w:gridSpan w:val="2"/>
            <w:vAlign w:val="center"/>
            <w:hideMark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2</w:t>
            </w:r>
            <w:r w:rsidRPr="00F0145F">
              <w:rPr>
                <w:rFonts w:ascii="標楷體" w:eastAsia="標楷體" w:hAnsi="標楷體"/>
              </w:rPr>
              <w:t>,</w:t>
            </w:r>
            <w:r w:rsidRPr="00F0145F">
              <w:rPr>
                <w:rFonts w:ascii="標楷體" w:eastAsia="標楷體" w:hAnsi="標楷體" w:hint="eastAsia"/>
              </w:rPr>
              <w:t>4</w:t>
            </w:r>
            <w:r w:rsidRPr="00F0145F">
              <w:rPr>
                <w:rFonts w:ascii="標楷體" w:eastAsia="標楷體" w:hAnsi="標楷體"/>
              </w:rPr>
              <w:t>00</w:t>
            </w:r>
          </w:p>
        </w:tc>
        <w:tc>
          <w:tcPr>
            <w:tcW w:w="3859" w:type="dxa"/>
            <w:vAlign w:val="center"/>
          </w:tcPr>
          <w:p w:rsidR="00AE3C48" w:rsidRPr="00F0145F" w:rsidRDefault="00AE3C48" w:rsidP="004332CB">
            <w:pPr>
              <w:spacing w:line="300" w:lineRule="exact"/>
              <w:contextualSpacing/>
              <w:mirrorIndents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凡前項費用未列之辦公事務費用屬之。如文具用品、資訊耗材、資料夾、郵資等屬之。</w:t>
            </w:r>
          </w:p>
        </w:tc>
      </w:tr>
      <w:tr w:rsidR="00AE3C48" w:rsidRPr="00F0145F" w:rsidTr="004332CB">
        <w:trPr>
          <w:jc w:val="center"/>
        </w:trPr>
        <w:tc>
          <w:tcPr>
            <w:tcW w:w="1982" w:type="dxa"/>
            <w:gridSpan w:val="2"/>
            <w:vAlign w:val="center"/>
            <w:hideMark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F0145F">
              <w:rPr>
                <w:rFonts w:ascii="標楷體" w:eastAsia="標楷體" w:hAnsi="標楷體" w:hint="eastAsia"/>
              </w:rPr>
              <w:t>小計</w:t>
            </w:r>
          </w:p>
        </w:tc>
        <w:tc>
          <w:tcPr>
            <w:tcW w:w="3969" w:type="dxa"/>
            <w:gridSpan w:val="5"/>
            <w:vAlign w:val="center"/>
            <w:hideMark/>
          </w:tcPr>
          <w:p w:rsidR="00AE3C48" w:rsidRPr="00F0145F" w:rsidRDefault="00AE3C48" w:rsidP="004332CB">
            <w:pPr>
              <w:ind w:firstLineChars="200" w:firstLine="480"/>
              <w:contextualSpacing/>
              <w:mirrorIndents/>
              <w:jc w:val="right"/>
              <w:rPr>
                <w:rFonts w:ascii="標楷體" w:eastAsia="標楷體" w:hAnsi="標楷體"/>
                <w:bCs/>
              </w:rPr>
            </w:pPr>
            <w:r w:rsidRPr="00F0145F">
              <w:rPr>
                <w:rFonts w:ascii="標楷體" w:eastAsia="標楷體" w:hAnsi="標楷體" w:hint="eastAsia"/>
                <w:bCs/>
              </w:rPr>
              <w:t>39</w:t>
            </w:r>
            <w:r w:rsidRPr="00F0145F">
              <w:rPr>
                <w:rFonts w:ascii="標楷體" w:eastAsia="標楷體" w:hAnsi="標楷體"/>
                <w:bCs/>
              </w:rPr>
              <w:t>,</w:t>
            </w:r>
            <w:r w:rsidRPr="00F0145F">
              <w:rPr>
                <w:rFonts w:ascii="標楷體" w:eastAsia="標楷體" w:hAnsi="標楷體" w:hint="eastAsia"/>
                <w:bCs/>
              </w:rPr>
              <w:t>4</w:t>
            </w:r>
            <w:r w:rsidRPr="00F0145F">
              <w:rPr>
                <w:rFonts w:ascii="標楷體" w:eastAsia="標楷體" w:hAnsi="標楷體"/>
                <w:bCs/>
              </w:rPr>
              <w:t>00</w:t>
            </w:r>
          </w:p>
        </w:tc>
        <w:tc>
          <w:tcPr>
            <w:tcW w:w="3859" w:type="dxa"/>
            <w:vAlign w:val="center"/>
          </w:tcPr>
          <w:p w:rsidR="00AE3C48" w:rsidRPr="00F0145F" w:rsidRDefault="00AE3C48" w:rsidP="004332CB">
            <w:pPr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cs="標楷體" w:hint="eastAsia"/>
              </w:rPr>
              <w:t>1.</w:t>
            </w:r>
            <w:r w:rsidRPr="00F0145F">
              <w:rPr>
                <w:rFonts w:ascii="標楷體" w:eastAsia="標楷體" w:hAnsi="標楷體" w:hint="eastAsia"/>
              </w:rPr>
              <w:t>教育部精進要點補助：12,200元</w:t>
            </w:r>
          </w:p>
          <w:p w:rsidR="00AE3C48" w:rsidRPr="00F0145F" w:rsidRDefault="00AE3C48" w:rsidP="004332CB">
            <w:pPr>
              <w:spacing w:line="300" w:lineRule="exact"/>
              <w:contextualSpacing/>
              <w:mirrorIndents/>
              <w:jc w:val="both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2</w:t>
            </w:r>
            <w:r w:rsidRPr="00F0145F">
              <w:rPr>
                <w:rFonts w:ascii="標楷體" w:eastAsia="標楷體" w:hAnsi="標楷體"/>
              </w:rPr>
              <w:t>.</w:t>
            </w:r>
            <w:r w:rsidRPr="00F0145F">
              <w:rPr>
                <w:rFonts w:ascii="標楷體" w:eastAsia="標楷體" w:hAnsi="標楷體" w:hint="eastAsia"/>
              </w:rPr>
              <w:t>縣市自籌：27,200元</w:t>
            </w:r>
          </w:p>
        </w:tc>
      </w:tr>
      <w:tr w:rsidR="00AE3C48" w:rsidRPr="00F0145F" w:rsidTr="004332CB">
        <w:trPr>
          <w:jc w:val="center"/>
        </w:trPr>
        <w:tc>
          <w:tcPr>
            <w:tcW w:w="9810" w:type="dxa"/>
            <w:gridSpan w:val="8"/>
            <w:vAlign w:val="center"/>
          </w:tcPr>
          <w:p w:rsidR="00AE3C48" w:rsidRPr="00F0145F" w:rsidRDefault="00AE3C48" w:rsidP="004332CB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  <w:lang w:eastAsia="zh-HK"/>
              </w:rPr>
              <w:t>第二期</w:t>
            </w:r>
            <w:r w:rsidRPr="00F0145F">
              <w:rPr>
                <w:rFonts w:ascii="標楷體" w:eastAsia="標楷體" w:hAnsi="標楷體" w:cs="DFKaiShuW3-B5" w:hint="eastAsia"/>
                <w:lang w:eastAsia="zh-HK"/>
              </w:rPr>
              <w:t>-</w:t>
            </w:r>
            <w:r w:rsidRPr="00F0145F">
              <w:rPr>
                <w:rFonts w:ascii="標楷體" w:eastAsia="標楷體" w:hAnsi="標楷體" w:cs="DFKaiShuW3-B5" w:hint="eastAsia"/>
              </w:rPr>
              <w:t>一</w:t>
            </w:r>
            <w:r w:rsidRPr="00F0145F">
              <w:rPr>
                <w:rFonts w:ascii="標楷體" w:eastAsia="標楷體" w:hAnsi="標楷體" w:cs="DFKaiShuW3-B5"/>
              </w:rPr>
              <w:t>、</w:t>
            </w:r>
            <w:r w:rsidRPr="00F0145F">
              <w:rPr>
                <w:rFonts w:ascii="標楷體" w:eastAsia="標楷體" w:hAnsi="標楷體" w:hint="eastAsia"/>
              </w:rPr>
              <w:t>國小本土語文素養導向教學研究學習社群實施計畫</w:t>
            </w:r>
          </w:p>
        </w:tc>
      </w:tr>
      <w:tr w:rsidR="00AE3C48" w:rsidRPr="00F0145F" w:rsidTr="004332CB">
        <w:trPr>
          <w:jc w:val="center"/>
        </w:trPr>
        <w:tc>
          <w:tcPr>
            <w:tcW w:w="564" w:type="dxa"/>
            <w:vMerge w:val="restart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F0145F">
              <w:rPr>
                <w:rFonts w:ascii="標楷體" w:eastAsia="標楷體" w:hAnsi="標楷體"/>
                <w:bCs/>
              </w:rPr>
              <w:t>1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AE3C48" w:rsidRPr="00F0145F" w:rsidRDefault="00AE3C48" w:rsidP="004332CB">
            <w:pPr>
              <w:kinsoku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講師鐘點費</w:t>
            </w:r>
          </w:p>
        </w:tc>
        <w:tc>
          <w:tcPr>
            <w:tcW w:w="1276" w:type="dxa"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2</w:t>
            </w:r>
            <w:r w:rsidRPr="00F0145F">
              <w:rPr>
                <w:rFonts w:ascii="標楷體" w:eastAsia="標楷體" w:hAnsi="標楷體"/>
              </w:rPr>
              <w:t>,000</w:t>
            </w:r>
          </w:p>
        </w:tc>
        <w:tc>
          <w:tcPr>
            <w:tcW w:w="708" w:type="dxa"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51" w:type="dxa"/>
            <w:gridSpan w:val="2"/>
            <w:vAlign w:val="center"/>
            <w:hideMark/>
          </w:tcPr>
          <w:p w:rsidR="00AE3C48" w:rsidRPr="00F0145F" w:rsidRDefault="00AE3C48" w:rsidP="004332CB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</w:rPr>
            </w:pPr>
            <w:r w:rsidRPr="00F0145F">
              <w:rPr>
                <w:rFonts w:ascii="標楷體" w:eastAsia="標楷體" w:hAnsi="標楷體" w:cs="新細明體" w:hint="eastAsia"/>
              </w:rPr>
              <w:t>節</w:t>
            </w:r>
          </w:p>
        </w:tc>
        <w:tc>
          <w:tcPr>
            <w:tcW w:w="1134" w:type="dxa"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6</w:t>
            </w:r>
            <w:r w:rsidRPr="00F0145F">
              <w:rPr>
                <w:rFonts w:ascii="標楷體" w:eastAsia="標楷體" w:hAnsi="標楷體"/>
              </w:rPr>
              <w:t>,000</w:t>
            </w:r>
          </w:p>
        </w:tc>
        <w:tc>
          <w:tcPr>
            <w:tcW w:w="3859" w:type="dxa"/>
            <w:vAlign w:val="center"/>
            <w:hideMark/>
          </w:tcPr>
          <w:p w:rsidR="00AE3C48" w:rsidRPr="00F0145F" w:rsidRDefault="00AE3C48" w:rsidP="004332CB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外聘講師2,000元/節</w:t>
            </w:r>
          </w:p>
        </w:tc>
      </w:tr>
      <w:tr w:rsidR="00AE3C48" w:rsidRPr="00F0145F" w:rsidTr="004332CB">
        <w:trPr>
          <w:jc w:val="center"/>
        </w:trPr>
        <w:tc>
          <w:tcPr>
            <w:tcW w:w="564" w:type="dxa"/>
            <w:vMerge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418" w:type="dxa"/>
            <w:vMerge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1,000</w:t>
            </w:r>
          </w:p>
        </w:tc>
        <w:tc>
          <w:tcPr>
            <w:tcW w:w="708" w:type="dxa"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851" w:type="dxa"/>
            <w:gridSpan w:val="2"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  <w:lang w:eastAsia="zh-HK"/>
              </w:rPr>
            </w:pPr>
            <w:r w:rsidRPr="00F0145F">
              <w:rPr>
                <w:rFonts w:ascii="標楷體" w:eastAsia="標楷體" w:hAnsi="標楷體" w:cs="新細明體" w:hint="eastAsia"/>
                <w:lang w:eastAsia="zh-HK"/>
              </w:rPr>
              <w:t>節</w:t>
            </w:r>
          </w:p>
        </w:tc>
        <w:tc>
          <w:tcPr>
            <w:tcW w:w="1134" w:type="dxa"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6,000</w:t>
            </w:r>
          </w:p>
        </w:tc>
        <w:tc>
          <w:tcPr>
            <w:tcW w:w="3859" w:type="dxa"/>
            <w:vAlign w:val="center"/>
          </w:tcPr>
          <w:p w:rsidR="00AE3C48" w:rsidRPr="00F0145F" w:rsidRDefault="00AE3C48" w:rsidP="004332CB">
            <w:pPr>
              <w:snapToGrid w:val="0"/>
              <w:contextualSpacing/>
              <w:mirrorIndents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  <w:lang w:eastAsia="zh-HK"/>
              </w:rPr>
              <w:t>外聘</w:t>
            </w:r>
            <w:r w:rsidRPr="00F0145F">
              <w:rPr>
                <w:rFonts w:ascii="標楷體" w:eastAsia="標楷體" w:hAnsi="標楷體" w:hint="eastAsia"/>
              </w:rPr>
              <w:t>(</w:t>
            </w:r>
            <w:r w:rsidRPr="00F0145F">
              <w:rPr>
                <w:rFonts w:ascii="標楷體" w:eastAsia="標楷體" w:hAnsi="標楷體" w:hint="eastAsia"/>
                <w:lang w:eastAsia="zh-HK"/>
              </w:rPr>
              <w:t>隸屬關係</w:t>
            </w:r>
            <w:r w:rsidRPr="00F0145F">
              <w:rPr>
                <w:rFonts w:ascii="標楷體" w:eastAsia="標楷體" w:hAnsi="標楷體" w:hint="eastAsia"/>
              </w:rPr>
              <w:t>)</w:t>
            </w:r>
            <w:r w:rsidRPr="00F0145F">
              <w:rPr>
                <w:rFonts w:ascii="標楷體" w:eastAsia="標楷體" w:hAnsi="標楷體" w:hint="eastAsia"/>
                <w:lang w:eastAsia="zh-HK"/>
              </w:rPr>
              <w:t>講師</w:t>
            </w:r>
            <w:r w:rsidRPr="00F0145F">
              <w:rPr>
                <w:rFonts w:ascii="標楷體" w:eastAsia="標楷體" w:hAnsi="標楷體" w:hint="eastAsia"/>
              </w:rPr>
              <w:t>1,000</w:t>
            </w:r>
            <w:r w:rsidRPr="00F0145F">
              <w:rPr>
                <w:rFonts w:ascii="標楷體" w:eastAsia="標楷體" w:hAnsi="標楷體" w:hint="eastAsia"/>
                <w:lang w:eastAsia="zh-HK"/>
              </w:rPr>
              <w:t>元</w:t>
            </w:r>
            <w:r w:rsidRPr="00F0145F">
              <w:rPr>
                <w:rFonts w:ascii="標楷體" w:eastAsia="標楷體" w:hAnsi="標楷體" w:hint="eastAsia"/>
              </w:rPr>
              <w:t>/</w:t>
            </w:r>
            <w:r w:rsidRPr="00F0145F">
              <w:rPr>
                <w:rFonts w:ascii="標楷體" w:eastAsia="標楷體" w:hAnsi="標楷體" w:hint="eastAsia"/>
                <w:lang w:eastAsia="zh-HK"/>
              </w:rPr>
              <w:t>節</w:t>
            </w:r>
          </w:p>
        </w:tc>
      </w:tr>
      <w:tr w:rsidR="00AE3C48" w:rsidRPr="00F0145F" w:rsidTr="004332CB">
        <w:trPr>
          <w:jc w:val="center"/>
        </w:trPr>
        <w:tc>
          <w:tcPr>
            <w:tcW w:w="564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F0145F">
              <w:rPr>
                <w:rFonts w:ascii="標楷體" w:eastAsia="標楷體" w:hAnsi="標楷體"/>
                <w:bCs/>
              </w:rPr>
              <w:t>2</w:t>
            </w:r>
          </w:p>
        </w:tc>
        <w:tc>
          <w:tcPr>
            <w:tcW w:w="1418" w:type="dxa"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差旅費</w:t>
            </w:r>
          </w:p>
        </w:tc>
        <w:tc>
          <w:tcPr>
            <w:tcW w:w="1276" w:type="dxa"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6</w:t>
            </w:r>
            <w:r w:rsidRPr="00F0145F">
              <w:rPr>
                <w:rFonts w:ascii="標楷體" w:eastAsia="標楷體" w:hAnsi="標楷體"/>
              </w:rPr>
              <w:t>,000</w:t>
            </w:r>
          </w:p>
        </w:tc>
        <w:tc>
          <w:tcPr>
            <w:tcW w:w="708" w:type="dxa"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</w:rPr>
            </w:pPr>
            <w:r w:rsidRPr="00F0145F">
              <w:rPr>
                <w:rFonts w:ascii="標楷體" w:eastAsia="標楷體" w:hAnsi="標楷體" w:cs="新細明體" w:hint="eastAsia"/>
                <w:lang w:eastAsia="zh-HK"/>
              </w:rPr>
              <w:t>式</w:t>
            </w:r>
          </w:p>
        </w:tc>
        <w:tc>
          <w:tcPr>
            <w:tcW w:w="1134" w:type="dxa"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6</w:t>
            </w:r>
            <w:r w:rsidRPr="00F0145F">
              <w:rPr>
                <w:rFonts w:ascii="標楷體" w:eastAsia="標楷體" w:hAnsi="標楷體"/>
              </w:rPr>
              <w:t>,000</w:t>
            </w:r>
          </w:p>
        </w:tc>
        <w:tc>
          <w:tcPr>
            <w:tcW w:w="3859" w:type="dxa"/>
            <w:vAlign w:val="center"/>
          </w:tcPr>
          <w:p w:rsidR="00AE3C48" w:rsidRPr="00F0145F" w:rsidRDefault="00AE3C48" w:rsidP="004332CB">
            <w:pPr>
              <w:snapToGrid w:val="0"/>
              <w:contextualSpacing/>
              <w:mirrorIndents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依據「</w:t>
            </w:r>
            <w:r w:rsidRPr="00F0145F">
              <w:rPr>
                <w:rFonts w:ascii="標楷體" w:eastAsia="標楷體" w:hAnsi="標楷體" w:hint="eastAsia"/>
                <w:lang w:eastAsia="zh-HK"/>
              </w:rPr>
              <w:t>桃園市政府各機關學校國內出差旅費報支要點</w:t>
            </w:r>
            <w:r w:rsidRPr="00F0145F">
              <w:rPr>
                <w:rFonts w:ascii="標楷體" w:eastAsia="標楷體" w:hAnsi="標楷體" w:hint="eastAsia"/>
              </w:rPr>
              <w:t>」</w:t>
            </w:r>
            <w:r w:rsidRPr="00F0145F">
              <w:rPr>
                <w:rFonts w:eastAsia="標楷體" w:hint="eastAsia"/>
              </w:rPr>
              <w:t>覈實支應</w:t>
            </w:r>
            <w:r w:rsidRPr="00F0145F">
              <w:rPr>
                <w:rFonts w:eastAsia="標楷體" w:hint="eastAsia"/>
              </w:rPr>
              <w:t>(</w:t>
            </w:r>
            <w:r w:rsidRPr="00F0145F">
              <w:rPr>
                <w:rFonts w:eastAsia="標楷體" w:hint="eastAsia"/>
                <w:lang w:eastAsia="zh-HK"/>
              </w:rPr>
              <w:t>市款支應</w:t>
            </w:r>
            <w:r w:rsidRPr="00F0145F">
              <w:rPr>
                <w:rFonts w:eastAsia="標楷體" w:hint="eastAsia"/>
                <w:lang w:eastAsia="zh-HK"/>
              </w:rPr>
              <w:t>)</w:t>
            </w:r>
          </w:p>
        </w:tc>
      </w:tr>
      <w:tr w:rsidR="00AE3C48" w:rsidRPr="00F0145F" w:rsidTr="004332CB">
        <w:trPr>
          <w:jc w:val="center"/>
        </w:trPr>
        <w:tc>
          <w:tcPr>
            <w:tcW w:w="564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F0145F">
              <w:rPr>
                <w:rFonts w:ascii="標楷體" w:eastAsia="標楷體" w:hAnsi="標楷體" w:hint="eastAsia"/>
                <w:bCs/>
              </w:rPr>
              <w:t>3</w:t>
            </w:r>
          </w:p>
        </w:tc>
        <w:tc>
          <w:tcPr>
            <w:tcW w:w="1418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  <w:lang w:eastAsia="zh-HK"/>
              </w:rPr>
              <w:t>場地佈置費</w:t>
            </w:r>
          </w:p>
        </w:tc>
        <w:tc>
          <w:tcPr>
            <w:tcW w:w="1276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1,000</w:t>
            </w:r>
          </w:p>
        </w:tc>
        <w:tc>
          <w:tcPr>
            <w:tcW w:w="708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  <w:lang w:eastAsia="zh-HK"/>
              </w:rPr>
              <w:t>式</w:t>
            </w:r>
          </w:p>
        </w:tc>
        <w:tc>
          <w:tcPr>
            <w:tcW w:w="1134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1,000</w:t>
            </w:r>
          </w:p>
        </w:tc>
        <w:tc>
          <w:tcPr>
            <w:tcW w:w="3859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  <w:lang w:eastAsia="zh-HK"/>
              </w:rPr>
              <w:t>場地所需之耗材等</w:t>
            </w:r>
          </w:p>
        </w:tc>
      </w:tr>
      <w:tr w:rsidR="00AE3C48" w:rsidRPr="00F0145F" w:rsidTr="004332CB">
        <w:trPr>
          <w:trHeight w:val="72"/>
          <w:jc w:val="center"/>
        </w:trPr>
        <w:tc>
          <w:tcPr>
            <w:tcW w:w="564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F0145F">
              <w:rPr>
                <w:rFonts w:ascii="標楷體" w:eastAsia="標楷體" w:hAnsi="標楷體"/>
                <w:bCs/>
              </w:rPr>
              <w:t>4</w:t>
            </w:r>
          </w:p>
        </w:tc>
        <w:tc>
          <w:tcPr>
            <w:tcW w:w="1418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F0145F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1276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/>
              </w:rPr>
              <w:t>80</w:t>
            </w:r>
          </w:p>
        </w:tc>
        <w:tc>
          <w:tcPr>
            <w:tcW w:w="708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/>
              </w:rPr>
              <w:t>50</w:t>
            </w:r>
          </w:p>
        </w:tc>
        <w:tc>
          <w:tcPr>
            <w:tcW w:w="851" w:type="dxa"/>
            <w:gridSpan w:val="2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4A0ED8">
              <w:rPr>
                <w:rFonts w:ascii="標楷體" w:eastAsia="標楷體" w:hAnsi="標楷體" w:hint="eastAsia"/>
                <w:color w:val="FF0000"/>
              </w:rPr>
              <w:t>人次</w:t>
            </w:r>
          </w:p>
        </w:tc>
        <w:tc>
          <w:tcPr>
            <w:tcW w:w="1134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4,000</w:t>
            </w:r>
          </w:p>
        </w:tc>
        <w:tc>
          <w:tcPr>
            <w:tcW w:w="3859" w:type="dxa"/>
            <w:vAlign w:val="center"/>
            <w:hideMark/>
          </w:tcPr>
          <w:p w:rsidR="00AE3C48" w:rsidRPr="00F0145F" w:rsidRDefault="00AE3C48" w:rsidP="004332CB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  <w:lang w:eastAsia="zh-HK"/>
              </w:rPr>
              <w:t>講義、手冊影印所需</w:t>
            </w:r>
          </w:p>
        </w:tc>
      </w:tr>
      <w:tr w:rsidR="00AE3C48" w:rsidRPr="00F0145F" w:rsidTr="004332CB">
        <w:trPr>
          <w:jc w:val="center"/>
        </w:trPr>
        <w:tc>
          <w:tcPr>
            <w:tcW w:w="564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F0145F">
              <w:rPr>
                <w:rFonts w:ascii="標楷體" w:eastAsia="標楷體" w:hAnsi="標楷體" w:hint="eastAsia"/>
                <w:bCs/>
              </w:rPr>
              <w:t>5</w:t>
            </w:r>
          </w:p>
        </w:tc>
        <w:tc>
          <w:tcPr>
            <w:tcW w:w="1418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  <w:lang w:eastAsia="zh-HK"/>
              </w:rPr>
              <w:t>教材教具費</w:t>
            </w:r>
          </w:p>
        </w:tc>
        <w:tc>
          <w:tcPr>
            <w:tcW w:w="1276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8,000</w:t>
            </w:r>
          </w:p>
        </w:tc>
        <w:tc>
          <w:tcPr>
            <w:tcW w:w="708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  <w:lang w:eastAsia="zh-HK"/>
              </w:rPr>
              <w:t>式</w:t>
            </w:r>
          </w:p>
        </w:tc>
        <w:tc>
          <w:tcPr>
            <w:tcW w:w="1134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8,000</w:t>
            </w:r>
          </w:p>
        </w:tc>
        <w:tc>
          <w:tcPr>
            <w:tcW w:w="3859" w:type="dxa"/>
            <w:vAlign w:val="center"/>
          </w:tcPr>
          <w:p w:rsidR="00AE3C48" w:rsidRPr="00F0145F" w:rsidRDefault="00AE3C48" w:rsidP="004332CB">
            <w:pPr>
              <w:spacing w:line="240" w:lineRule="exact"/>
              <w:contextualSpacing/>
              <w:mirrorIndents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詳如後附清單(市款支應)</w:t>
            </w:r>
          </w:p>
        </w:tc>
      </w:tr>
      <w:tr w:rsidR="00AE3C48" w:rsidRPr="00F0145F" w:rsidTr="004332CB">
        <w:trPr>
          <w:jc w:val="center"/>
        </w:trPr>
        <w:tc>
          <w:tcPr>
            <w:tcW w:w="564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F0145F">
              <w:rPr>
                <w:rFonts w:ascii="標楷體" w:eastAsia="標楷體" w:hAnsi="標楷體" w:hint="eastAsia"/>
                <w:bCs/>
              </w:rPr>
              <w:t>6</w:t>
            </w:r>
          </w:p>
        </w:tc>
        <w:tc>
          <w:tcPr>
            <w:tcW w:w="1418" w:type="dxa"/>
            <w:vAlign w:val="center"/>
            <w:hideMark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F0145F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1276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2</w:t>
            </w:r>
            <w:r w:rsidRPr="00F0145F">
              <w:rPr>
                <w:rFonts w:ascii="標楷體" w:eastAsia="標楷體" w:hAnsi="標楷體"/>
              </w:rPr>
              <w:t>,</w:t>
            </w:r>
            <w:r w:rsidRPr="00F0145F">
              <w:rPr>
                <w:rFonts w:ascii="標楷體" w:eastAsia="標楷體" w:hAnsi="標楷體" w:hint="eastAsia"/>
              </w:rPr>
              <w:t>4</w:t>
            </w:r>
            <w:r w:rsidRPr="00F0145F">
              <w:rPr>
                <w:rFonts w:ascii="標楷體" w:eastAsia="標楷體" w:hAnsi="標楷體"/>
              </w:rPr>
              <w:t>00</w:t>
            </w:r>
          </w:p>
        </w:tc>
        <w:tc>
          <w:tcPr>
            <w:tcW w:w="708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/>
              </w:rPr>
              <w:t>1</w:t>
            </w:r>
          </w:p>
        </w:tc>
        <w:tc>
          <w:tcPr>
            <w:tcW w:w="851" w:type="dxa"/>
            <w:gridSpan w:val="2"/>
            <w:vAlign w:val="center"/>
            <w:hideMark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2</w:t>
            </w:r>
            <w:r w:rsidRPr="00F0145F">
              <w:rPr>
                <w:rFonts w:ascii="標楷體" w:eastAsia="標楷體" w:hAnsi="標楷體"/>
              </w:rPr>
              <w:t>,</w:t>
            </w:r>
            <w:r w:rsidRPr="00F0145F">
              <w:rPr>
                <w:rFonts w:ascii="標楷體" w:eastAsia="標楷體" w:hAnsi="標楷體" w:hint="eastAsia"/>
              </w:rPr>
              <w:t>4</w:t>
            </w:r>
            <w:r w:rsidRPr="00F0145F">
              <w:rPr>
                <w:rFonts w:ascii="標楷體" w:eastAsia="標楷體" w:hAnsi="標楷體"/>
              </w:rPr>
              <w:t>00</w:t>
            </w:r>
          </w:p>
        </w:tc>
        <w:tc>
          <w:tcPr>
            <w:tcW w:w="3859" w:type="dxa"/>
            <w:vAlign w:val="center"/>
          </w:tcPr>
          <w:p w:rsidR="00AE3C48" w:rsidRPr="00F0145F" w:rsidRDefault="00AE3C48" w:rsidP="004332CB">
            <w:pPr>
              <w:spacing w:line="240" w:lineRule="exact"/>
              <w:contextualSpacing/>
              <w:mirrorIndents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凡前項費用未列之辦公事務費用屬之。如文具用品、資訊耗材、資料夾、郵資等屬之。</w:t>
            </w:r>
          </w:p>
        </w:tc>
      </w:tr>
      <w:tr w:rsidR="00AE3C48" w:rsidRPr="00F0145F" w:rsidTr="004332CB">
        <w:trPr>
          <w:jc w:val="center"/>
        </w:trPr>
        <w:tc>
          <w:tcPr>
            <w:tcW w:w="1982" w:type="dxa"/>
            <w:gridSpan w:val="2"/>
            <w:vAlign w:val="center"/>
            <w:hideMark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F0145F">
              <w:rPr>
                <w:rFonts w:ascii="標楷體" w:eastAsia="標楷體" w:hAnsi="標楷體" w:hint="eastAsia"/>
              </w:rPr>
              <w:t>小計</w:t>
            </w:r>
          </w:p>
        </w:tc>
        <w:tc>
          <w:tcPr>
            <w:tcW w:w="3969" w:type="dxa"/>
            <w:gridSpan w:val="5"/>
            <w:vAlign w:val="center"/>
            <w:hideMark/>
          </w:tcPr>
          <w:p w:rsidR="00AE3C48" w:rsidRPr="00F0145F" w:rsidRDefault="00AE3C48" w:rsidP="004332CB">
            <w:pPr>
              <w:ind w:firstLineChars="200" w:firstLine="480"/>
              <w:contextualSpacing/>
              <w:mirrorIndents/>
              <w:jc w:val="right"/>
              <w:rPr>
                <w:rFonts w:ascii="標楷體" w:eastAsia="標楷體" w:hAnsi="標楷體"/>
                <w:bCs/>
              </w:rPr>
            </w:pPr>
            <w:r w:rsidRPr="00F0145F">
              <w:rPr>
                <w:rFonts w:ascii="標楷體" w:eastAsia="標楷體" w:hAnsi="標楷體" w:hint="eastAsia"/>
                <w:bCs/>
              </w:rPr>
              <w:t>33</w:t>
            </w:r>
            <w:r w:rsidRPr="00F0145F">
              <w:rPr>
                <w:rFonts w:ascii="標楷體" w:eastAsia="標楷體" w:hAnsi="標楷體"/>
                <w:bCs/>
              </w:rPr>
              <w:t>,</w:t>
            </w:r>
            <w:r w:rsidRPr="00F0145F">
              <w:rPr>
                <w:rFonts w:ascii="標楷體" w:eastAsia="標楷體" w:hAnsi="標楷體" w:hint="eastAsia"/>
                <w:bCs/>
              </w:rPr>
              <w:t>4</w:t>
            </w:r>
            <w:r w:rsidRPr="00F0145F">
              <w:rPr>
                <w:rFonts w:ascii="標楷體" w:eastAsia="標楷體" w:hAnsi="標楷體"/>
                <w:bCs/>
              </w:rPr>
              <w:t>00</w:t>
            </w:r>
          </w:p>
        </w:tc>
        <w:tc>
          <w:tcPr>
            <w:tcW w:w="3859" w:type="dxa"/>
            <w:vAlign w:val="center"/>
          </w:tcPr>
          <w:p w:rsidR="00AE3C48" w:rsidRPr="00F0145F" w:rsidRDefault="00AE3C48" w:rsidP="004332CB">
            <w:pPr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cs="標楷體" w:hint="eastAsia"/>
              </w:rPr>
              <w:t>1.</w:t>
            </w:r>
            <w:r w:rsidRPr="00F0145F">
              <w:rPr>
                <w:rFonts w:ascii="標楷體" w:eastAsia="標楷體" w:hAnsi="標楷體" w:hint="eastAsia"/>
              </w:rPr>
              <w:t>教育部精進要點補助：12,200元</w:t>
            </w:r>
          </w:p>
          <w:p w:rsidR="00AE3C48" w:rsidRPr="00F0145F" w:rsidRDefault="00AE3C48" w:rsidP="004332CB">
            <w:pPr>
              <w:spacing w:line="300" w:lineRule="exact"/>
              <w:contextualSpacing/>
              <w:mirrorIndents/>
              <w:jc w:val="both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2</w:t>
            </w:r>
            <w:r w:rsidRPr="00F0145F">
              <w:rPr>
                <w:rFonts w:ascii="標楷體" w:eastAsia="標楷體" w:hAnsi="標楷體"/>
              </w:rPr>
              <w:t>.</w:t>
            </w:r>
            <w:r w:rsidRPr="00F0145F">
              <w:rPr>
                <w:rFonts w:ascii="標楷體" w:eastAsia="標楷體" w:hAnsi="標楷體" w:hint="eastAsia"/>
              </w:rPr>
              <w:t>縣市自籌：21,200元</w:t>
            </w:r>
          </w:p>
        </w:tc>
      </w:tr>
      <w:tr w:rsidR="00AE3C48" w:rsidRPr="00F0145F" w:rsidTr="004332CB">
        <w:trPr>
          <w:jc w:val="center"/>
        </w:trPr>
        <w:tc>
          <w:tcPr>
            <w:tcW w:w="4339" w:type="dxa"/>
            <w:gridSpan w:val="5"/>
            <w:vAlign w:val="center"/>
          </w:tcPr>
          <w:p w:rsidR="00AE3C48" w:rsidRPr="00F0145F" w:rsidRDefault="00AE3C48" w:rsidP="004332CB">
            <w:pPr>
              <w:jc w:val="center"/>
              <w:rPr>
                <w:rFonts w:ascii="標楷體" w:eastAsia="標楷體" w:hAnsi="標楷體" w:cs="標楷體"/>
              </w:rPr>
            </w:pPr>
            <w:r w:rsidRPr="00F0145F">
              <w:rPr>
                <w:rFonts w:ascii="標楷體" w:eastAsia="標楷體" w:hAnsi="標楷體" w:cs="Arial" w:hint="eastAsia"/>
                <w:bCs/>
              </w:rPr>
              <w:t>教育部精進要點補助</w:t>
            </w:r>
            <w:r w:rsidRPr="00F0145F">
              <w:rPr>
                <w:rFonts w:ascii="標楷體" w:eastAsia="標楷體" w:hAnsi="標楷體" w:cs="標楷體" w:hint="eastAsia"/>
                <w:bCs/>
              </w:rPr>
              <w:t>經費合計</w:t>
            </w:r>
          </w:p>
        </w:tc>
        <w:tc>
          <w:tcPr>
            <w:tcW w:w="1612" w:type="dxa"/>
            <w:gridSpan w:val="2"/>
            <w:vAlign w:val="center"/>
          </w:tcPr>
          <w:p w:rsidR="00AE3C48" w:rsidRPr="00F0145F" w:rsidRDefault="00AE3C48" w:rsidP="004332CB">
            <w:pPr>
              <w:jc w:val="right"/>
              <w:rPr>
                <w:rFonts w:ascii="標楷體" w:eastAsia="標楷體" w:hAnsi="標楷體" w:cs="標楷體"/>
              </w:rPr>
            </w:pPr>
            <w:r w:rsidRPr="00F0145F">
              <w:rPr>
                <w:rFonts w:ascii="標楷體" w:eastAsia="標楷體" w:hAnsi="標楷體" w:hint="eastAsia"/>
              </w:rPr>
              <w:t>24,400元</w:t>
            </w:r>
          </w:p>
        </w:tc>
        <w:tc>
          <w:tcPr>
            <w:tcW w:w="3859" w:type="dxa"/>
            <w:vAlign w:val="center"/>
          </w:tcPr>
          <w:p w:rsidR="00AE3C48" w:rsidRPr="00F0145F" w:rsidRDefault="00AE3C48" w:rsidP="004332CB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 w:cs="標楷體"/>
                <w:b/>
              </w:rPr>
            </w:pPr>
          </w:p>
        </w:tc>
      </w:tr>
      <w:tr w:rsidR="00AE3C48" w:rsidRPr="00F0145F" w:rsidTr="004332CB">
        <w:trPr>
          <w:jc w:val="center"/>
        </w:trPr>
        <w:tc>
          <w:tcPr>
            <w:tcW w:w="4339" w:type="dxa"/>
            <w:gridSpan w:val="5"/>
            <w:vAlign w:val="center"/>
          </w:tcPr>
          <w:p w:rsidR="00AE3C48" w:rsidRPr="00F0145F" w:rsidRDefault="00AE3C48" w:rsidP="004332CB">
            <w:pPr>
              <w:jc w:val="center"/>
              <w:rPr>
                <w:rFonts w:ascii="標楷體" w:eastAsia="標楷體" w:hAnsi="標楷體" w:cs="標楷體"/>
              </w:rPr>
            </w:pPr>
            <w:r w:rsidRPr="00F0145F">
              <w:rPr>
                <w:rFonts w:ascii="標楷體" w:eastAsia="標楷體" w:hAnsi="標楷體" w:cs="標楷體" w:hint="eastAsia"/>
                <w:bCs/>
              </w:rPr>
              <w:t>市府預算補助經費合計</w:t>
            </w:r>
          </w:p>
        </w:tc>
        <w:tc>
          <w:tcPr>
            <w:tcW w:w="1612" w:type="dxa"/>
            <w:gridSpan w:val="2"/>
            <w:vAlign w:val="center"/>
          </w:tcPr>
          <w:p w:rsidR="00AE3C48" w:rsidRPr="00F0145F" w:rsidRDefault="00AE3C48" w:rsidP="004332CB">
            <w:pPr>
              <w:jc w:val="right"/>
              <w:rPr>
                <w:rFonts w:ascii="標楷體" w:eastAsia="標楷體" w:hAnsi="標楷體" w:cs="標楷體"/>
              </w:rPr>
            </w:pPr>
            <w:r w:rsidRPr="00F0145F">
              <w:rPr>
                <w:rFonts w:ascii="標楷體" w:eastAsia="標楷體" w:hAnsi="標楷體" w:hint="eastAsia"/>
              </w:rPr>
              <w:t xml:space="preserve">   48,400元</w:t>
            </w:r>
          </w:p>
        </w:tc>
        <w:tc>
          <w:tcPr>
            <w:tcW w:w="3859" w:type="dxa"/>
            <w:vAlign w:val="center"/>
          </w:tcPr>
          <w:p w:rsidR="00AE3C48" w:rsidRPr="00F0145F" w:rsidRDefault="00AE3C48" w:rsidP="004332CB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 w:cs="標楷體"/>
                <w:b/>
              </w:rPr>
            </w:pPr>
          </w:p>
        </w:tc>
      </w:tr>
      <w:tr w:rsidR="00AE3C48" w:rsidRPr="008300B1" w:rsidTr="004332CB">
        <w:trPr>
          <w:jc w:val="center"/>
        </w:trPr>
        <w:tc>
          <w:tcPr>
            <w:tcW w:w="4339" w:type="dxa"/>
            <w:gridSpan w:val="5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F0145F">
              <w:rPr>
                <w:rFonts w:ascii="標楷體" w:eastAsia="標楷體" w:hAnsi="標楷體" w:cs="標楷體" w:hint="eastAsia"/>
                <w:bCs/>
              </w:rPr>
              <w:t>合計</w:t>
            </w:r>
          </w:p>
        </w:tc>
        <w:tc>
          <w:tcPr>
            <w:tcW w:w="1612" w:type="dxa"/>
            <w:gridSpan w:val="2"/>
            <w:vAlign w:val="center"/>
          </w:tcPr>
          <w:p w:rsidR="00AE3C48" w:rsidRPr="00F0145F" w:rsidRDefault="00AE3C48" w:rsidP="004332CB">
            <w:pPr>
              <w:jc w:val="right"/>
              <w:rPr>
                <w:rFonts w:ascii="標楷體" w:eastAsia="標楷體" w:hAnsi="標楷體" w:cs="標楷體"/>
              </w:rPr>
            </w:pPr>
            <w:r w:rsidRPr="00F0145F">
              <w:rPr>
                <w:rFonts w:ascii="標楷體" w:eastAsia="標楷體" w:hAnsi="標楷體" w:hint="eastAsia"/>
              </w:rPr>
              <w:t xml:space="preserve">  72,800元</w:t>
            </w:r>
          </w:p>
        </w:tc>
        <w:tc>
          <w:tcPr>
            <w:tcW w:w="3859" w:type="dxa"/>
            <w:vAlign w:val="center"/>
          </w:tcPr>
          <w:p w:rsidR="00AE3C48" w:rsidRPr="00F0145F" w:rsidRDefault="00AE3C48" w:rsidP="004332CB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 w:cs="標楷體"/>
                <w:b/>
              </w:rPr>
            </w:pPr>
          </w:p>
        </w:tc>
      </w:tr>
    </w:tbl>
    <w:p w:rsidR="00AE3C48" w:rsidRDefault="00AE3C48" w:rsidP="00AE3C48">
      <w:pPr>
        <w:rPr>
          <w:rFonts w:ascii="標楷體" w:eastAsia="標楷體" w:hAnsi="標楷體" w:cs="DFKaiShuW3-B5"/>
          <w:color w:val="000000" w:themeColor="text1"/>
        </w:rPr>
      </w:pPr>
    </w:p>
    <w:p w:rsidR="00AE3C48" w:rsidRDefault="00AE3C48" w:rsidP="00AE3C48">
      <w:pPr>
        <w:rPr>
          <w:rFonts w:ascii="標楷體" w:eastAsia="標楷體" w:hAnsi="標楷體" w:cs="DFKaiShuW3-B5"/>
          <w:color w:val="000000" w:themeColor="text1"/>
        </w:rPr>
      </w:pPr>
      <w:r>
        <w:rPr>
          <w:rFonts w:ascii="標楷體" w:eastAsia="標楷體" w:hAnsi="標楷體" w:cs="DFKaiShuW3-B5"/>
          <w:color w:val="000000" w:themeColor="text1"/>
        </w:rPr>
        <w:br w:type="page"/>
      </w:r>
    </w:p>
    <w:p w:rsidR="00AE3C48" w:rsidRDefault="00AE3C48" w:rsidP="00AE3C48">
      <w:pPr>
        <w:rPr>
          <w:rFonts w:ascii="標楷體" w:eastAsia="標楷體" w:hAnsi="標楷體" w:cs="Arial"/>
          <w:color w:val="000000"/>
        </w:rPr>
      </w:pPr>
      <w:r w:rsidRPr="00EE7E58">
        <w:rPr>
          <w:rFonts w:ascii="標楷體" w:eastAsia="標楷體" w:hAnsi="標楷體" w:cs="Arial" w:hint="eastAsia"/>
          <w:color w:val="000000"/>
          <w:lang w:eastAsia="zh-HK"/>
        </w:rPr>
        <w:lastRenderedPageBreak/>
        <w:t>附表：</w:t>
      </w:r>
      <w:r>
        <w:rPr>
          <w:rFonts w:ascii="標楷體" w:eastAsia="標楷體" w:hAnsi="標楷體" w:cs="Arial" w:hint="eastAsia"/>
          <w:color w:val="000000"/>
        </w:rPr>
        <w:t>教材教具費清單</w:t>
      </w:r>
    </w:p>
    <w:p w:rsidR="00AE3C48" w:rsidRPr="00EE7E58" w:rsidRDefault="00AE3C48" w:rsidP="00AE3C48">
      <w:pPr>
        <w:rPr>
          <w:rFonts w:ascii="標楷體" w:eastAsia="標楷體" w:hAnsi="標楷體" w:cs="Arial"/>
          <w:color w:val="000000"/>
          <w:lang w:eastAsia="zh-HK"/>
        </w:rPr>
      </w:pPr>
      <w:r>
        <w:rPr>
          <w:rFonts w:ascii="標楷體" w:eastAsia="標楷體" w:hAnsi="標楷體" w:cs="Arial" w:hint="eastAsia"/>
          <w:color w:val="000000"/>
        </w:rPr>
        <w:t>第一期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6"/>
        <w:gridCol w:w="793"/>
        <w:gridCol w:w="708"/>
        <w:gridCol w:w="851"/>
        <w:gridCol w:w="1417"/>
        <w:gridCol w:w="3402"/>
      </w:tblGrid>
      <w:tr w:rsidR="00AE3C48" w:rsidRPr="00EE7E58" w:rsidTr="004332CB">
        <w:tc>
          <w:tcPr>
            <w:tcW w:w="1896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EE7E58">
              <w:rPr>
                <w:rFonts w:ascii="標楷體" w:eastAsia="標楷體" w:hAnsi="標楷體" w:cs="新細明體" w:hint="eastAsia"/>
                <w:color w:val="000000"/>
              </w:rPr>
              <w:t>項目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EE7E58">
              <w:rPr>
                <w:rFonts w:ascii="標楷體" w:eastAsia="標楷體" w:hAnsi="標楷體" w:cs="新細明體" w:hint="eastAsia"/>
                <w:color w:val="000000"/>
              </w:rPr>
              <w:t>單價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EE7E58">
              <w:rPr>
                <w:rFonts w:ascii="標楷體" w:eastAsia="標楷體" w:hAnsi="標楷體" w:cs="新細明體" w:hint="eastAsia"/>
                <w:color w:val="000000"/>
              </w:rPr>
              <w:t>數量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EE7E58">
              <w:rPr>
                <w:rFonts w:ascii="標楷體" w:eastAsia="標楷體" w:hAnsi="標楷體" w:cs="新細明體" w:hint="eastAsia"/>
                <w:color w:val="000000"/>
              </w:rPr>
              <w:t>單位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EE7E58">
              <w:rPr>
                <w:rFonts w:ascii="標楷體" w:eastAsia="標楷體" w:hAnsi="標楷體" w:cs="新細明體" w:hint="eastAsia"/>
                <w:color w:val="000000"/>
              </w:rPr>
              <w:t>總價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EE7E58">
              <w:rPr>
                <w:rFonts w:ascii="標楷體" w:eastAsia="標楷體" w:hAnsi="標楷體" w:cs="新細明體" w:hint="eastAsia"/>
                <w:color w:val="000000"/>
              </w:rPr>
              <w:t>備註</w:t>
            </w:r>
          </w:p>
        </w:tc>
      </w:tr>
      <w:tr w:rsidR="00AE3C48" w:rsidRPr="00EE7E58" w:rsidTr="004332CB">
        <w:tc>
          <w:tcPr>
            <w:tcW w:w="1896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共讀書-策略55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350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本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E3C48" w:rsidRPr="00EE7E58" w:rsidRDefault="00AE3C48" w:rsidP="004332CB">
            <w:pPr>
              <w:ind w:right="39"/>
              <w:jc w:val="righ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7,000</w:t>
            </w:r>
          </w:p>
        </w:tc>
        <w:tc>
          <w:tcPr>
            <w:tcW w:w="3402" w:type="dxa"/>
            <w:shd w:val="clear" w:color="auto" w:fill="auto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AE3C48" w:rsidRPr="00EE7E58" w:rsidTr="004332CB">
        <w:tc>
          <w:tcPr>
            <w:tcW w:w="1896" w:type="dxa"/>
            <w:shd w:val="clear" w:color="auto" w:fill="auto"/>
            <w:vAlign w:val="center"/>
          </w:tcPr>
          <w:p w:rsidR="00AE3C48" w:rsidRPr="00EE7E58" w:rsidRDefault="00AE3C48" w:rsidP="004332CB">
            <w:pPr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海報-全開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20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E3C48" w:rsidRPr="00EE7E58" w:rsidRDefault="00AE3C48" w:rsidP="004332CB">
            <w:pPr>
              <w:ind w:right="39"/>
              <w:jc w:val="righ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1,000</w:t>
            </w:r>
          </w:p>
        </w:tc>
        <w:tc>
          <w:tcPr>
            <w:tcW w:w="3402" w:type="dxa"/>
            <w:shd w:val="clear" w:color="auto" w:fill="auto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AE3C48" w:rsidRPr="00EE7E58" w:rsidTr="004332CB">
        <w:tc>
          <w:tcPr>
            <w:tcW w:w="3397" w:type="dxa"/>
            <w:gridSpan w:val="3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EE7E58">
              <w:rPr>
                <w:rFonts w:ascii="標楷體" w:eastAsia="標楷體" w:hAnsi="標楷體" w:cs="Arial" w:hint="eastAsia"/>
                <w:color w:val="000000"/>
              </w:rPr>
              <w:t>總計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AE3C48" w:rsidRPr="00EE7E58" w:rsidRDefault="00AE3C48" w:rsidP="004332CB">
            <w:pPr>
              <w:ind w:right="39"/>
              <w:jc w:val="right"/>
              <w:rPr>
                <w:rFonts w:ascii="標楷體" w:eastAsia="標楷體" w:hAnsi="標楷體" w:cs="Arial"/>
                <w:color w:val="000000"/>
              </w:rPr>
            </w:pPr>
            <w:r w:rsidRPr="00EE7E58">
              <w:rPr>
                <w:rFonts w:ascii="標楷體" w:eastAsia="標楷體" w:hAnsi="標楷體" w:cs="Arial"/>
                <w:color w:val="000000"/>
              </w:rPr>
              <w:t>8,000</w:t>
            </w:r>
          </w:p>
        </w:tc>
        <w:tc>
          <w:tcPr>
            <w:tcW w:w="3402" w:type="dxa"/>
            <w:shd w:val="clear" w:color="auto" w:fill="auto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</w:tbl>
    <w:p w:rsidR="00AE3C48" w:rsidRDefault="00AE3C48" w:rsidP="00AE3C48">
      <w:pPr>
        <w:rPr>
          <w:rFonts w:ascii="標楷體" w:eastAsia="標楷體" w:hAnsi="標楷體" w:cs="Arial"/>
          <w:color w:val="000000"/>
        </w:rPr>
      </w:pPr>
    </w:p>
    <w:p w:rsidR="00AE3C48" w:rsidRPr="00EE7E58" w:rsidRDefault="00AE3C48" w:rsidP="00AE3C48">
      <w:pPr>
        <w:rPr>
          <w:rFonts w:ascii="標楷體" w:eastAsia="標楷體" w:hAnsi="標楷體" w:cs="Arial"/>
          <w:color w:val="000000"/>
          <w:lang w:eastAsia="zh-HK"/>
        </w:rPr>
      </w:pPr>
      <w:r>
        <w:rPr>
          <w:rFonts w:ascii="標楷體" w:eastAsia="標楷體" w:hAnsi="標楷體" w:cs="Arial" w:hint="eastAsia"/>
          <w:color w:val="000000"/>
        </w:rPr>
        <w:t>第二期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6"/>
        <w:gridCol w:w="793"/>
        <w:gridCol w:w="708"/>
        <w:gridCol w:w="851"/>
        <w:gridCol w:w="1417"/>
        <w:gridCol w:w="3402"/>
      </w:tblGrid>
      <w:tr w:rsidR="00AE3C48" w:rsidRPr="00EE7E58" w:rsidTr="004332CB">
        <w:tc>
          <w:tcPr>
            <w:tcW w:w="1896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EE7E58">
              <w:rPr>
                <w:rFonts w:ascii="標楷體" w:eastAsia="標楷體" w:hAnsi="標楷體" w:cs="新細明體" w:hint="eastAsia"/>
                <w:color w:val="000000"/>
              </w:rPr>
              <w:t>項目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EE7E58">
              <w:rPr>
                <w:rFonts w:ascii="標楷體" w:eastAsia="標楷體" w:hAnsi="標楷體" w:cs="新細明體" w:hint="eastAsia"/>
                <w:color w:val="000000"/>
              </w:rPr>
              <w:t>單價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EE7E58">
              <w:rPr>
                <w:rFonts w:ascii="標楷體" w:eastAsia="標楷體" w:hAnsi="標楷體" w:cs="新細明體" w:hint="eastAsia"/>
                <w:color w:val="000000"/>
              </w:rPr>
              <w:t>數量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EE7E58">
              <w:rPr>
                <w:rFonts w:ascii="標楷體" w:eastAsia="標楷體" w:hAnsi="標楷體" w:cs="新細明體" w:hint="eastAsia"/>
                <w:color w:val="000000"/>
              </w:rPr>
              <w:t>單位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EE7E58">
              <w:rPr>
                <w:rFonts w:ascii="標楷體" w:eastAsia="標楷體" w:hAnsi="標楷體" w:cs="新細明體" w:hint="eastAsia"/>
                <w:color w:val="000000"/>
              </w:rPr>
              <w:t>總價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EE7E58">
              <w:rPr>
                <w:rFonts w:ascii="標楷體" w:eastAsia="標楷體" w:hAnsi="標楷體" w:cs="新細明體" w:hint="eastAsia"/>
                <w:color w:val="000000"/>
              </w:rPr>
              <w:t>備註</w:t>
            </w:r>
          </w:p>
        </w:tc>
      </w:tr>
      <w:tr w:rsidR="00AE3C48" w:rsidRPr="00EE7E58" w:rsidTr="004332CB">
        <w:tc>
          <w:tcPr>
            <w:tcW w:w="1896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八色麥克筆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800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組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E3C48" w:rsidRPr="00EE7E58" w:rsidRDefault="00AE3C48" w:rsidP="004332CB">
            <w:pPr>
              <w:ind w:right="39"/>
              <w:jc w:val="righ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3,200</w:t>
            </w:r>
          </w:p>
        </w:tc>
        <w:tc>
          <w:tcPr>
            <w:tcW w:w="3402" w:type="dxa"/>
            <w:shd w:val="clear" w:color="auto" w:fill="auto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AE3C48" w:rsidRPr="00EE7E58" w:rsidTr="004332CB">
        <w:tc>
          <w:tcPr>
            <w:tcW w:w="1896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便利貼-橫格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75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本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E3C48" w:rsidRPr="00EE7E58" w:rsidRDefault="00AE3C48" w:rsidP="004332CB">
            <w:pPr>
              <w:ind w:right="39"/>
              <w:jc w:val="righ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1,200</w:t>
            </w:r>
          </w:p>
        </w:tc>
        <w:tc>
          <w:tcPr>
            <w:tcW w:w="3402" w:type="dxa"/>
            <w:shd w:val="clear" w:color="auto" w:fill="auto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AE3C48" w:rsidRPr="00EE7E58" w:rsidTr="004332CB">
        <w:tc>
          <w:tcPr>
            <w:tcW w:w="1896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943A7A">
              <w:rPr>
                <w:rFonts w:ascii="標楷體" w:eastAsia="標楷體" w:hAnsi="標楷體" w:cs="Arial" w:hint="eastAsia"/>
                <w:color w:val="000000"/>
              </w:rPr>
              <w:t>透明資料套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360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組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E3C48" w:rsidRPr="00EE7E58" w:rsidRDefault="00AE3C48" w:rsidP="004332CB">
            <w:pPr>
              <w:ind w:right="39"/>
              <w:jc w:val="righ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3,600</w:t>
            </w:r>
          </w:p>
        </w:tc>
        <w:tc>
          <w:tcPr>
            <w:tcW w:w="3402" w:type="dxa"/>
            <w:shd w:val="clear" w:color="auto" w:fill="auto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AE3C48" w:rsidRPr="00EE7E58" w:rsidTr="004332CB">
        <w:tc>
          <w:tcPr>
            <w:tcW w:w="3397" w:type="dxa"/>
            <w:gridSpan w:val="3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EE7E58">
              <w:rPr>
                <w:rFonts w:ascii="標楷體" w:eastAsia="標楷體" w:hAnsi="標楷體" w:cs="Arial" w:hint="eastAsia"/>
                <w:color w:val="000000"/>
              </w:rPr>
              <w:t>總計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AE3C48" w:rsidRPr="00EE7E58" w:rsidRDefault="00AE3C48" w:rsidP="004332CB">
            <w:pPr>
              <w:ind w:right="39"/>
              <w:jc w:val="right"/>
              <w:rPr>
                <w:rFonts w:ascii="標楷體" w:eastAsia="標楷體" w:hAnsi="標楷體" w:cs="Arial"/>
                <w:color w:val="000000"/>
              </w:rPr>
            </w:pPr>
            <w:r w:rsidRPr="00EE7E58">
              <w:rPr>
                <w:rFonts w:ascii="標楷體" w:eastAsia="標楷體" w:hAnsi="標楷體" w:cs="Arial"/>
                <w:color w:val="000000"/>
              </w:rPr>
              <w:t>8,000</w:t>
            </w:r>
          </w:p>
        </w:tc>
        <w:tc>
          <w:tcPr>
            <w:tcW w:w="3402" w:type="dxa"/>
            <w:shd w:val="clear" w:color="auto" w:fill="auto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</w:tbl>
    <w:p w:rsidR="00AE3C48" w:rsidRPr="00EE7E58" w:rsidRDefault="00AE3C48" w:rsidP="00AE3C48">
      <w:pPr>
        <w:snapToGrid w:val="0"/>
        <w:rPr>
          <w:rFonts w:eastAsia="標楷體"/>
          <w:b/>
          <w:szCs w:val="36"/>
        </w:rPr>
      </w:pPr>
    </w:p>
    <w:p w:rsidR="00AE3C48" w:rsidRPr="00EE7E58" w:rsidRDefault="00AE3C48" w:rsidP="00AE3C48">
      <w:pPr>
        <w:rPr>
          <w:rFonts w:ascii="標楷體" w:eastAsia="標楷體" w:hAnsi="標楷體" w:cs="DFKaiShuW3-B5"/>
          <w:color w:val="000000" w:themeColor="text1"/>
        </w:rPr>
      </w:pPr>
    </w:p>
    <w:p w:rsidR="00AA1124" w:rsidRPr="00AE3C48" w:rsidRDefault="004B539D" w:rsidP="00AE3C48">
      <w:pPr>
        <w:autoSpaceDE w:val="0"/>
        <w:autoSpaceDN w:val="0"/>
        <w:jc w:val="both"/>
        <w:rPr>
          <w:rFonts w:ascii="Times" w:eastAsia="標楷體" w:hAnsi="Times"/>
        </w:rPr>
      </w:pPr>
    </w:p>
    <w:sectPr w:rsidR="00AA1124" w:rsidRPr="00AE3C4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39D" w:rsidRDefault="004B539D" w:rsidP="00105A6B">
      <w:r>
        <w:separator/>
      </w:r>
    </w:p>
  </w:endnote>
  <w:endnote w:type="continuationSeparator" w:id="0">
    <w:p w:rsidR="004B539D" w:rsidRDefault="004B539D" w:rsidP="00105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FKaiShuW3-B5">
    <w:altName w:val="Malgun Gothic Semilight"/>
    <w:charset w:val="80"/>
    <w:family w:val="script"/>
    <w:pitch w:val="fixed"/>
    <w:sig w:usb0="00000000" w:usb1="29DFFFFF" w:usb2="00000037" w:usb3="00000000" w:csb0="003F00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39D" w:rsidRDefault="004B539D" w:rsidP="00105A6B">
      <w:r>
        <w:separator/>
      </w:r>
    </w:p>
  </w:footnote>
  <w:footnote w:type="continuationSeparator" w:id="0">
    <w:p w:rsidR="004B539D" w:rsidRDefault="004B539D" w:rsidP="00105A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046DD"/>
    <w:multiLevelType w:val="hybridMultilevel"/>
    <w:tmpl w:val="84F0736E"/>
    <w:lvl w:ilvl="0" w:tplc="E62EEE02">
      <w:start w:val="1"/>
      <w:numFmt w:val="decimal"/>
      <w:lvlText w:val="%1."/>
      <w:lvlJc w:val="left"/>
      <w:pPr>
        <w:ind w:left="1200" w:hanging="360"/>
      </w:pPr>
      <w:rPr>
        <w:rFonts w:cs="Gungsuh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" w15:restartNumberingAfterBreak="0">
    <w:nsid w:val="41F92910"/>
    <w:multiLevelType w:val="hybridMultilevel"/>
    <w:tmpl w:val="781C4DA4"/>
    <w:lvl w:ilvl="0" w:tplc="1EB6A62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44CCA148">
      <w:start w:val="1"/>
      <w:numFmt w:val="taiwaneseCountingThousand"/>
      <w:lvlText w:val="(%2)"/>
      <w:lvlJc w:val="left"/>
      <w:pPr>
        <w:ind w:left="960" w:hanging="480"/>
      </w:pPr>
      <w:rPr>
        <w:rFonts w:ascii="Times" w:eastAsia="標楷體" w:hAnsi="Times" w:cs="Times New Roman"/>
      </w:rPr>
    </w:lvl>
    <w:lvl w:ilvl="2" w:tplc="0430F1DC">
      <w:start w:val="1"/>
      <w:numFmt w:val="taiwaneseCountingThousand"/>
      <w:lvlText w:val="(%3)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27E46B4"/>
    <w:multiLevelType w:val="hybridMultilevel"/>
    <w:tmpl w:val="FE42EF36"/>
    <w:lvl w:ilvl="0" w:tplc="A02C2A5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C48"/>
    <w:rsid w:val="00105A6B"/>
    <w:rsid w:val="004834E3"/>
    <w:rsid w:val="004B539D"/>
    <w:rsid w:val="006A75BB"/>
    <w:rsid w:val="00AE3C48"/>
    <w:rsid w:val="00C83852"/>
    <w:rsid w:val="00E56672"/>
    <w:rsid w:val="00F25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721DDD3-F7D4-4583-9325-44801A501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aliases w:val="題號1 字元"/>
    <w:basedOn w:val="a"/>
    <w:next w:val="a"/>
    <w:link w:val="10"/>
    <w:autoRedefine/>
    <w:uiPriority w:val="9"/>
    <w:qFormat/>
    <w:rsid w:val="00AE3C48"/>
    <w:pPr>
      <w:keepNext/>
      <w:spacing w:before="180" w:after="180"/>
      <w:ind w:leftChars="100" w:left="100" w:rightChars="100" w:right="240"/>
      <w:outlineLvl w:val="0"/>
    </w:pPr>
    <w:rPr>
      <w:rFonts w:asciiTheme="majorHAnsi" w:eastAsia="標楷體" w:hAnsiTheme="majorHAnsi" w:cstheme="majorBidi"/>
      <w:bCs/>
      <w:kern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題號1 字元 字元"/>
    <w:basedOn w:val="a0"/>
    <w:link w:val="1"/>
    <w:uiPriority w:val="9"/>
    <w:rsid w:val="00AE3C48"/>
    <w:rPr>
      <w:rFonts w:asciiTheme="majorHAnsi" w:eastAsia="標楷體" w:hAnsiTheme="majorHAnsi" w:cstheme="majorBidi"/>
      <w:bCs/>
      <w:kern w:val="52"/>
      <w:szCs w:val="52"/>
    </w:rPr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4"/>
    <w:uiPriority w:val="34"/>
    <w:qFormat/>
    <w:rsid w:val="00AE3C48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3"/>
    <w:uiPriority w:val="34"/>
    <w:locked/>
    <w:rsid w:val="00AE3C48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105A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05A6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05A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05A6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471</Words>
  <Characters>2687</Characters>
  <Application>Microsoft Office Word</Application>
  <DocSecurity>0</DocSecurity>
  <Lines>22</Lines>
  <Paragraphs>6</Paragraphs>
  <ScaleCrop>false</ScaleCrop>
  <Company/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2021-09-09T01:57:00Z</dcterms:created>
  <dcterms:modified xsi:type="dcterms:W3CDTF">2021-10-21T04:21:00Z</dcterms:modified>
</cp:coreProperties>
</file>